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45"/>
        <w:gridCol w:w="5611"/>
      </w:tblGrid>
      <w:tr w:rsidR="000B36E9" w:rsidRPr="000B36E9" w:rsidTr="0053493D">
        <w:tc>
          <w:tcPr>
            <w:tcW w:w="3510" w:type="dxa"/>
          </w:tcPr>
          <w:p w:rsidR="000B36E9" w:rsidRPr="000B36E9" w:rsidRDefault="000B36E9" w:rsidP="000B36E9">
            <w:pPr>
              <w:tabs>
                <w:tab w:val="center" w:pos="4513"/>
                <w:tab w:val="right" w:pos="9026"/>
              </w:tabs>
              <w:autoSpaceDE w:val="0"/>
              <w:autoSpaceDN w:val="0"/>
              <w:jc w:val="center"/>
              <w:rPr>
                <w:rFonts w:ascii="Times New Roman" w:hAnsi="Times New Roman"/>
                <w:b/>
                <w:color w:val="FF0000"/>
                <w:sz w:val="26"/>
                <w:szCs w:val="26"/>
                <w:lang w:val="nl-NL"/>
              </w:rPr>
            </w:pPr>
            <w:r w:rsidRPr="000B36E9">
              <w:rPr>
                <w:rFonts w:ascii="Times New Roman" w:hAnsi="Times New Roman"/>
                <w:b/>
                <w:color w:val="0070C0"/>
                <w:sz w:val="26"/>
                <w:szCs w:val="26"/>
                <w:lang w:val="nl-NL"/>
              </w:rPr>
              <w:t/>
            </w:r>
            <w:r w:rsidRPr="000B36E9">
              <w:rPr>
                <w:rFonts w:ascii="Times New Roman" w:hAnsi="Times New Roman"/>
                <w:b/>
                <w:color w:val="FF0000"/>
                <w:sz w:val="26"/>
                <w:szCs w:val="26"/>
                <w:lang w:val="nl-NL"/>
              </w:rPr>
              <w:t>.com</w:t>
            </w:r>
          </w:p>
          <w:p w:rsidR="000B36E9" w:rsidRPr="000B36E9" w:rsidRDefault="000B36E9" w:rsidP="000B36E9">
            <w:pPr>
              <w:tabs>
                <w:tab w:val="center" w:pos="4513"/>
                <w:tab w:val="right" w:pos="9026"/>
              </w:tabs>
              <w:autoSpaceDE w:val="0"/>
              <w:autoSpaceDN w:val="0"/>
              <w:jc w:val="center"/>
              <w:rPr>
                <w:rFonts w:ascii="Times New Roman" w:eastAsia="Times New Roman" w:hAnsi="Times New Roman"/>
                <w:b/>
                <w:sz w:val="26"/>
                <w:szCs w:val="26"/>
              </w:rPr>
            </w:pPr>
            <w:r w:rsidRPr="000B36E9">
              <w:rPr>
                <w:rFonts w:ascii="Times New Roman" w:hAnsi="Times New Roman"/>
                <w:b/>
                <w:color w:val="FF0000"/>
                <w:sz w:val="26"/>
                <w:szCs w:val="26"/>
                <w:highlight w:val="yellow"/>
                <w:lang w:val="nl-NL"/>
              </w:rPr>
              <w:t xml:space="preserve">ĐỀ </w:t>
            </w:r>
            <w:r w:rsidRPr="00AF5275">
              <w:rPr>
                <w:rFonts w:ascii="Times New Roman" w:hAnsi="Times New Roman"/>
                <w:b/>
                <w:color w:val="FF0000"/>
                <w:sz w:val="26"/>
                <w:szCs w:val="26"/>
                <w:highlight w:val="yellow"/>
                <w:lang w:val="nl-NL"/>
              </w:rPr>
              <w:t>8</w:t>
            </w:r>
          </w:p>
        </w:tc>
        <w:tc>
          <w:tcPr>
            <w:tcW w:w="6911" w:type="dxa"/>
          </w:tcPr>
          <w:p w:rsidR="000B36E9" w:rsidRPr="000B36E9" w:rsidRDefault="000B36E9" w:rsidP="000B36E9">
            <w:pPr>
              <w:ind w:right="422"/>
              <w:jc w:val="center"/>
              <w:rPr>
                <w:rFonts w:ascii="Times New Roman" w:eastAsia="Times New Roman" w:hAnsi="Times New Roman"/>
                <w:b/>
                <w:color w:val="FF0000"/>
                <w:sz w:val="26"/>
                <w:szCs w:val="26"/>
              </w:rPr>
            </w:pPr>
            <w:r w:rsidRPr="000B36E9">
              <w:rPr>
                <w:rFonts w:ascii="Times New Roman" w:eastAsia="Times New Roman" w:hAnsi="Times New Roman"/>
                <w:b/>
                <w:color w:val="FF0000"/>
                <w:sz w:val="26"/>
                <w:szCs w:val="26"/>
              </w:rPr>
              <w:t>ĐỀ ÔN TẬP HỌC KỲ I</w:t>
            </w:r>
          </w:p>
          <w:p w:rsidR="000B36E9" w:rsidRPr="000B36E9" w:rsidRDefault="000B36E9" w:rsidP="000B36E9">
            <w:pPr>
              <w:ind w:right="422"/>
              <w:jc w:val="center"/>
              <w:rPr>
                <w:rFonts w:ascii="Times New Roman" w:eastAsia="Times New Roman" w:hAnsi="Times New Roman"/>
                <w:b/>
                <w:color w:val="7030A0"/>
                <w:sz w:val="26"/>
                <w:szCs w:val="26"/>
              </w:rPr>
            </w:pPr>
            <w:r w:rsidRPr="000B36E9">
              <w:rPr>
                <w:rFonts w:ascii="Times New Roman" w:eastAsia="Times New Roman" w:hAnsi="Times New Roman"/>
                <w:b/>
                <w:color w:val="7030A0"/>
                <w:sz w:val="26"/>
                <w:szCs w:val="26"/>
              </w:rPr>
              <w:t>MÔN: HÓA 10</w:t>
            </w:r>
          </w:p>
        </w:tc>
      </w:tr>
    </w:tbl>
    <w:p w:rsidR="000B36E9" w:rsidRPr="00AF5275" w:rsidRDefault="00C516AF" w:rsidP="000B36E9">
      <w:pPr>
        <w:spacing w:after="0" w:line="672" w:lineRule="exact"/>
        <w:rPr>
          <w:rFonts w:ascii="Times New Roman" w:hAnsi="Times New Roman" w:cs="Times New Roman"/>
          <w:b/>
          <w:sz w:val="26"/>
          <w:szCs w:val="26"/>
        </w:rPr>
      </w:pPr>
      <w:r w:rsidRPr="002F0AB2">
        <w:rPr>
          <w:rFonts w:ascii="Times New Roman" w:hAnsi="Times New Roman" w:cs="Times New Roman"/>
          <w:b/>
          <w:sz w:val="26"/>
          <w:szCs w:val="26"/>
          <w:highlight w:val="cyan"/>
        </w:rPr>
        <w:t>I. TRẮC NGHIỆM: (5,0 điểm</w:t>
      </w:r>
      <w:r w:rsidR="000B36E9" w:rsidRPr="002F0AB2">
        <w:rPr>
          <w:rFonts w:ascii="Times New Roman" w:hAnsi="Times New Roman" w:cs="Times New Roman"/>
          <w:b/>
          <w:sz w:val="26"/>
          <w:szCs w:val="26"/>
          <w:highlight w:val="cyan"/>
        </w:rPr>
        <w:t>)</w:t>
      </w:r>
    </w:p>
    <w:p w:rsidR="006D77F8" w:rsidRPr="00AF5275" w:rsidRDefault="00C516AF" w:rsidP="000B36E9">
      <w:pPr>
        <w:spacing w:after="0" w:line="672" w:lineRule="exact"/>
        <w:rPr>
          <w:rFonts w:ascii="Times New Roman" w:hAnsi="Times New Roman" w:cs="Times New Roman"/>
          <w:sz w:val="26"/>
          <w:szCs w:val="26"/>
        </w:rPr>
      </w:pPr>
      <w:r w:rsidRPr="002F0AB2">
        <w:rPr>
          <w:rFonts w:ascii="Times New Roman" w:hAnsi="Times New Roman" w:cs="Times New Roman"/>
          <w:b/>
          <w:color w:val="FF0000"/>
          <w:sz w:val="26"/>
          <w:szCs w:val="26"/>
        </w:rPr>
        <w:t>Câu 1:</w:t>
      </w:r>
      <w:r w:rsidRPr="00AF5275">
        <w:rPr>
          <w:rFonts w:ascii="Times New Roman" w:hAnsi="Times New Roman" w:cs="Times New Roman"/>
          <w:sz w:val="26"/>
          <w:szCs w:val="26"/>
        </w:rPr>
        <w:t xml:space="preserve"> Nguyên tố </w:t>
      </w:r>
      <w:r w:rsidR="004A3DC3" w:rsidRPr="00AF5275">
        <w:rPr>
          <w:rFonts w:ascii="Times New Roman" w:hAnsi="Times New Roman" w:cs="Times New Roman"/>
          <w:position w:val="-4"/>
          <w:sz w:val="26"/>
          <w:szCs w:val="26"/>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o:ole="">
            <v:imagedata r:id="rId8" o:title=""/>
          </v:shape>
          <o:OLEObject Type="Embed" ProgID="Equation.DSMT4" ShapeID="_x0000_i1025" DrawAspect="Content" ObjectID="_1760767960" r:id="rId9"/>
        </w:object>
      </w:r>
      <w:r w:rsidRPr="00AF5275">
        <w:rPr>
          <w:rFonts w:ascii="Times New Roman" w:hAnsi="Times New Roman" w:cs="Times New Roman"/>
          <w:sz w:val="26"/>
          <w:szCs w:val="26"/>
        </w:rPr>
        <w:t xml:space="preserve"> ở nhóm IIIA của bảng tuần hoàn. Đặc điểm nào dưới đây hoàn toàn đúng đối với nguyên tử của </w:t>
      </w:r>
      <w:r w:rsidR="004A3DC3" w:rsidRPr="00AF5275">
        <w:rPr>
          <w:rFonts w:ascii="Times New Roman" w:hAnsi="Times New Roman" w:cs="Times New Roman"/>
          <w:position w:val="-4"/>
          <w:sz w:val="26"/>
          <w:szCs w:val="26"/>
        </w:rPr>
        <w:object w:dxaOrig="279" w:dyaOrig="260">
          <v:shape id="_x0000_i1026" type="#_x0000_t75" style="width:14.25pt;height:12.75pt" o:ole="">
            <v:imagedata r:id="rId10" o:title=""/>
          </v:shape>
          <o:OLEObject Type="Embed" ProgID="Equation.DSMT4" ShapeID="_x0000_i1026" DrawAspect="Content" ObjectID="_1760767961" r:id="rId11"/>
        </w:object>
      </w:r>
      <w:r w:rsidRPr="00AF5275">
        <w:rPr>
          <w:rFonts w:ascii="Times New Roman" w:hAnsi="Times New Roman" w:cs="Times New Roman"/>
          <w:sz w:val="26"/>
          <w:szCs w:val="26"/>
        </w:rPr>
        <w:t xml:space="preserve">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Vỏ nguyên tử có 3 electron độc thân.</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Lớp ngoài cùng có 3 electron.</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Vỏ nguyên tử có 3 lớp electron.</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Vỏ nguyên tử có 3 electron.</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2:</w:t>
      </w:r>
      <w:r w:rsidRPr="00AF5275">
        <w:rPr>
          <w:rFonts w:ascii="Times New Roman" w:hAnsi="Times New Roman" w:cs="Times New Roman"/>
          <w:sz w:val="26"/>
          <w:szCs w:val="26"/>
        </w:rPr>
        <w:t xml:space="preserve"> Cho giá trị độ âm điện của nguyên tử các nguyên tố oxygen </w:t>
      </w:r>
      <w:r w:rsidR="004A3DC3" w:rsidRPr="00AF5275">
        <w:rPr>
          <w:rFonts w:ascii="Times New Roman" w:hAnsi="Times New Roman" w:cs="Times New Roman"/>
          <w:position w:val="-14"/>
          <w:sz w:val="26"/>
          <w:szCs w:val="26"/>
        </w:rPr>
        <w:object w:dxaOrig="420" w:dyaOrig="400">
          <v:shape id="_x0000_i1027" type="#_x0000_t75" style="width:21pt;height:20.25pt" o:ole="">
            <v:imagedata r:id="rId12" o:title=""/>
          </v:shape>
          <o:OLEObject Type="Embed" ProgID="Equation.DSMT4" ShapeID="_x0000_i1027" DrawAspect="Content" ObjectID="_1760767962" r:id="rId13"/>
        </w:object>
      </w:r>
      <w:r w:rsidRPr="00AF5275">
        <w:rPr>
          <w:rFonts w:ascii="Times New Roman" w:hAnsi="Times New Roman" w:cs="Times New Roman"/>
          <w:sz w:val="26"/>
          <w:szCs w:val="26"/>
        </w:rPr>
        <w:t xml:space="preserve">, sulfur </w:t>
      </w:r>
      <w:r w:rsidR="004A3DC3" w:rsidRPr="00AF5275">
        <w:rPr>
          <w:rFonts w:ascii="Times New Roman" w:hAnsi="Times New Roman" w:cs="Times New Roman"/>
          <w:position w:val="-14"/>
          <w:sz w:val="26"/>
          <w:szCs w:val="26"/>
        </w:rPr>
        <w:object w:dxaOrig="380" w:dyaOrig="400">
          <v:shape id="_x0000_i1028" type="#_x0000_t75" style="width:18.75pt;height:20.25pt" o:ole="">
            <v:imagedata r:id="rId14" o:title=""/>
          </v:shape>
          <o:OLEObject Type="Embed" ProgID="Equation.DSMT4" ShapeID="_x0000_i1028" DrawAspect="Content" ObjectID="_1760767963" r:id="rId15"/>
        </w:object>
      </w:r>
      <w:r w:rsidRPr="00AF5275">
        <w:rPr>
          <w:rFonts w:ascii="Times New Roman" w:hAnsi="Times New Roman" w:cs="Times New Roman"/>
          <w:sz w:val="26"/>
          <w:szCs w:val="26"/>
        </w:rPr>
        <w:t xml:space="preserve"> và fluorine </w:t>
      </w:r>
      <w:r w:rsidR="004A3DC3" w:rsidRPr="00AF5275">
        <w:rPr>
          <w:rFonts w:ascii="Times New Roman" w:hAnsi="Times New Roman" w:cs="Times New Roman"/>
          <w:position w:val="-14"/>
          <w:sz w:val="26"/>
          <w:szCs w:val="26"/>
        </w:rPr>
        <w:object w:dxaOrig="380" w:dyaOrig="400">
          <v:shape id="_x0000_i1029" type="#_x0000_t75" style="width:18.75pt;height:20.25pt" o:ole="">
            <v:imagedata r:id="rId16" o:title=""/>
          </v:shape>
          <o:OLEObject Type="Embed" ProgID="Equation.DSMT4" ShapeID="_x0000_i1029" DrawAspect="Content" ObjectID="_1760767964" r:id="rId17"/>
        </w:object>
      </w:r>
      <w:r w:rsidRPr="00AF5275">
        <w:rPr>
          <w:rFonts w:ascii="Times New Roman" w:hAnsi="Times New Roman" w:cs="Times New Roman"/>
          <w:sz w:val="26"/>
          <w:szCs w:val="26"/>
        </w:rPr>
        <w:t xml:space="preserve"> lần lượt là: 3,</w:t>
      </w:r>
      <w:r w:rsidR="004A3DC3" w:rsidRPr="00AF5275">
        <w:rPr>
          <w:rFonts w:ascii="Times New Roman" w:hAnsi="Times New Roman" w:cs="Times New Roman"/>
          <w:position w:val="-10"/>
          <w:sz w:val="26"/>
          <w:szCs w:val="26"/>
        </w:rPr>
        <w:object w:dxaOrig="840" w:dyaOrig="320">
          <v:shape id="_x0000_i1030" type="#_x0000_t75" style="width:42pt;height:15.75pt" o:ole="">
            <v:imagedata r:id="rId18" o:title=""/>
          </v:shape>
          <o:OLEObject Type="Embed" ProgID="Equation.DSMT4" ShapeID="_x0000_i1030" DrawAspect="Content" ObjectID="_1760767965" r:id="rId19"/>
        </w:object>
      </w:r>
      <w:r w:rsidRPr="00AF5275">
        <w:rPr>
          <w:rFonts w:ascii="Times New Roman" w:hAnsi="Times New Roman" w:cs="Times New Roman"/>
          <w:sz w:val="26"/>
          <w:szCs w:val="26"/>
        </w:rPr>
        <w:t xml:space="preserve"> và 3,98 . Dãy sắp xếp các nguyên tố trên theo thứ tự giảm dần tính phi kim (từ trái sang phải) là</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O, F, S.</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F, S, O.</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O, S, F.</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F, O, S.</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3:</w:t>
      </w:r>
      <w:r w:rsidRPr="00AF5275">
        <w:rPr>
          <w:rFonts w:ascii="Times New Roman" w:hAnsi="Times New Roman" w:cs="Times New Roman"/>
          <w:sz w:val="26"/>
          <w:szCs w:val="26"/>
        </w:rPr>
        <w:t xml:space="preserve"> Cho bảng dữ liệu sau:</w:t>
      </w:r>
    </w:p>
    <w:p w:rsidR="006D77F8" w:rsidRPr="00AF5275" w:rsidRDefault="009A706C" w:rsidP="000B36E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486400" cy="552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552450"/>
                    </a:xfrm>
                    <a:prstGeom prst="rect">
                      <a:avLst/>
                    </a:prstGeom>
                    <a:noFill/>
                    <a:ln>
                      <a:noFill/>
                    </a:ln>
                  </pic:spPr>
                </pic:pic>
              </a:graphicData>
            </a:graphic>
          </wp:inline>
        </w:drawing>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Dữ liệu nào trong bảng trên đã mô tả sai?</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Tên nguyên tố.</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Số khối.</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Số neutron.</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Số proton.</w:t>
      </w:r>
    </w:p>
    <w:p w:rsidR="003D1D0A"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4:</w:t>
      </w:r>
      <w:r w:rsidRPr="00AF5275">
        <w:rPr>
          <w:rFonts w:ascii="Times New Roman" w:hAnsi="Times New Roman" w:cs="Times New Roman"/>
          <w:sz w:val="26"/>
          <w:szCs w:val="26"/>
        </w:rPr>
        <w:t xml:space="preserve"> Hình ảnh bên mô tả khu vực không gian xung quanh hạt nhân của nguyên tử hydrogen. Vùng không gian phía bên trong đường tròn với xác suất có mặt của electron khoảng </w:t>
      </w:r>
      <w:r w:rsidR="004A3DC3" w:rsidRPr="00AF5275">
        <w:rPr>
          <w:rFonts w:ascii="Times New Roman" w:hAnsi="Times New Roman" w:cs="Times New Roman"/>
          <w:position w:val="-6"/>
          <w:sz w:val="26"/>
          <w:szCs w:val="26"/>
        </w:rPr>
        <w:object w:dxaOrig="499" w:dyaOrig="279">
          <v:shape id="_x0000_i1031" type="#_x0000_t75" style="width:24.75pt;height:14.25pt" o:ole="">
            <v:imagedata r:id="rId21" o:title=""/>
          </v:shape>
          <o:OLEObject Type="Embed" ProgID="Equation.DSMT4" ShapeID="_x0000_i1031" DrawAspect="Content" ObjectID="_1760767966" r:id="rId22"/>
        </w:object>
      </w:r>
      <w:r w:rsidRPr="00AF5275">
        <w:rPr>
          <w:rFonts w:ascii="Times New Roman" w:hAnsi="Times New Roman" w:cs="Times New Roman"/>
          <w:sz w:val="26"/>
          <w:szCs w:val="26"/>
        </w:rPr>
        <w:t>, được gọi là</w:t>
      </w:r>
    </w:p>
    <w:p w:rsidR="006D77F8" w:rsidRPr="00AF5275" w:rsidRDefault="003D1D0A" w:rsidP="000B36E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1571625" cy="1447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1625" cy="1447800"/>
                    </a:xfrm>
                    <a:prstGeom prst="rect">
                      <a:avLst/>
                    </a:prstGeom>
                    <a:noFill/>
                    <a:ln>
                      <a:noFill/>
                    </a:ln>
                  </pic:spPr>
                </pic:pic>
              </a:graphicData>
            </a:graphic>
          </wp:inline>
        </w:drawing>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A.</w:t>
      </w:r>
      <w:r w:rsidR="00C516AF" w:rsidRPr="00AF5275">
        <w:rPr>
          <w:rFonts w:ascii="Times New Roman" w:hAnsi="Times New Roman" w:cs="Times New Roman"/>
          <w:sz w:val="26"/>
          <w:szCs w:val="26"/>
        </w:rPr>
        <w:t xml:space="preserve"> orbital nguyên tử.</w:t>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B.</w:t>
      </w:r>
      <w:r w:rsidR="00C516AF" w:rsidRPr="00AF5275">
        <w:rPr>
          <w:rFonts w:ascii="Times New Roman" w:hAnsi="Times New Roman" w:cs="Times New Roman"/>
          <w:sz w:val="26"/>
          <w:szCs w:val="26"/>
        </w:rPr>
        <w:t xml:space="preserve"> phân lớp electron.</w:t>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lastRenderedPageBreak/>
        <w:t>C.</w:t>
      </w:r>
      <w:r w:rsidR="00C516AF" w:rsidRPr="00AF5275">
        <w:rPr>
          <w:rFonts w:ascii="Times New Roman" w:hAnsi="Times New Roman" w:cs="Times New Roman"/>
          <w:sz w:val="26"/>
          <w:szCs w:val="26"/>
        </w:rPr>
        <w:t xml:space="preserve"> vỏ nguyên tử.</w:t>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D.</w:t>
      </w:r>
      <w:r w:rsidR="00C516AF" w:rsidRPr="00AF5275">
        <w:rPr>
          <w:rFonts w:ascii="Times New Roman" w:hAnsi="Times New Roman" w:cs="Times New Roman"/>
          <w:sz w:val="26"/>
          <w:szCs w:val="26"/>
        </w:rPr>
        <w:t xml:space="preserve"> lớp electron.</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5:</w:t>
      </w:r>
      <w:r w:rsidRPr="00AF5275">
        <w:rPr>
          <w:rFonts w:ascii="Times New Roman" w:hAnsi="Times New Roman" w:cs="Times New Roman"/>
          <w:sz w:val="26"/>
          <w:szCs w:val="26"/>
        </w:rPr>
        <w:t xml:space="preserve"> Số lượng orbital </w:t>
      </w:r>
      <w:r w:rsidR="004A3DC3" w:rsidRPr="00AF5275">
        <w:rPr>
          <w:rFonts w:ascii="Times New Roman" w:hAnsi="Times New Roman" w:cs="Times New Roman"/>
          <w:position w:val="-14"/>
          <w:sz w:val="26"/>
          <w:szCs w:val="26"/>
        </w:rPr>
        <w:object w:dxaOrig="600" w:dyaOrig="400">
          <v:shape id="_x0000_i1032" type="#_x0000_t75" style="width:30pt;height:20.25pt" o:ole="">
            <v:imagedata r:id="rId24" o:title=""/>
          </v:shape>
          <o:OLEObject Type="Embed" ProgID="Equation.DSMT4" ShapeID="_x0000_i1032" DrawAspect="Content" ObjectID="_1760767967" r:id="rId25"/>
        </w:object>
      </w:r>
      <w:r w:rsidRPr="00AF5275">
        <w:rPr>
          <w:rFonts w:ascii="Times New Roman" w:hAnsi="Times New Roman" w:cs="Times New Roman"/>
          <w:sz w:val="26"/>
          <w:szCs w:val="26"/>
        </w:rPr>
        <w:t xml:space="preserve"> có trong phân lớp 2p là</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3 .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1 .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2.</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6 .</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6:</w:t>
      </w:r>
      <w:r w:rsidRPr="00AF5275">
        <w:rPr>
          <w:rFonts w:ascii="Times New Roman" w:hAnsi="Times New Roman" w:cs="Times New Roman"/>
          <w:sz w:val="26"/>
          <w:szCs w:val="26"/>
        </w:rPr>
        <w:t xml:space="preserve"> Cho giá trị bán kính (đơn vị pm, </w:t>
      </w:r>
      <w:r w:rsidR="004A3DC3" w:rsidRPr="00AF5275">
        <w:rPr>
          <w:rFonts w:ascii="Times New Roman" w:hAnsi="Times New Roman" w:cs="Times New Roman"/>
          <w:position w:val="-10"/>
          <w:sz w:val="26"/>
          <w:szCs w:val="26"/>
        </w:rPr>
        <w:object w:dxaOrig="1420" w:dyaOrig="360">
          <v:shape id="_x0000_i1033" type="#_x0000_t75" style="width:71.25pt;height:18pt" o:ole="">
            <v:imagedata r:id="rId26" o:title=""/>
          </v:shape>
          <o:OLEObject Type="Embed" ProgID="Equation.DSMT4" ShapeID="_x0000_i1033" DrawAspect="Content" ObjectID="_1760767968" r:id="rId27"/>
        </w:object>
      </w:r>
      <w:r w:rsidRPr="00AF5275">
        <w:rPr>
          <w:rFonts w:ascii="Times New Roman" w:hAnsi="Times New Roman" w:cs="Times New Roman"/>
          <w:sz w:val="26"/>
          <w:szCs w:val="26"/>
        </w:rPr>
        <w:t xml:space="preserve"> ) của ba nguyên tử </w:t>
      </w:r>
      <w:r w:rsidR="004A3DC3" w:rsidRPr="00AF5275">
        <w:rPr>
          <w:rFonts w:ascii="Times New Roman" w:hAnsi="Times New Roman" w:cs="Times New Roman"/>
          <w:position w:val="-10"/>
          <w:sz w:val="26"/>
          <w:szCs w:val="26"/>
        </w:rPr>
        <w:object w:dxaOrig="760" w:dyaOrig="320">
          <v:shape id="_x0000_i1034" type="#_x0000_t75" style="width:38.25pt;height:15.75pt" o:ole="">
            <v:imagedata r:id="rId28" o:title=""/>
          </v:shape>
          <o:OLEObject Type="Embed" ProgID="Equation.DSMT4" ShapeID="_x0000_i1034" DrawAspect="Content" ObjectID="_1760767969" r:id="rId29"/>
        </w:object>
      </w:r>
      <w:r w:rsidRPr="00AF5275">
        <w:rPr>
          <w:rFonts w:ascii="Times New Roman" w:hAnsi="Times New Roman" w:cs="Times New Roman"/>
          <w:sz w:val="26"/>
          <w:szCs w:val="26"/>
        </w:rPr>
        <w:t xml:space="preserve"> như bảng dưới đây:</w:t>
      </w:r>
    </w:p>
    <w:p w:rsidR="006D77F8" w:rsidRPr="00AF5275" w:rsidRDefault="003D1D0A" w:rsidP="000B36E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181475" cy="1466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81475" cy="1466850"/>
                    </a:xfrm>
                    <a:prstGeom prst="rect">
                      <a:avLst/>
                    </a:prstGeom>
                    <a:noFill/>
                    <a:ln>
                      <a:noFill/>
                    </a:ln>
                  </pic:spPr>
                </pic:pic>
              </a:graphicData>
            </a:graphic>
          </wp:inline>
        </w:drawing>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Dãy nguyên tử nào sau đây phù hợp với </w:t>
      </w:r>
      <w:r w:rsidR="004A3DC3" w:rsidRPr="00AF5275">
        <w:rPr>
          <w:rFonts w:ascii="Times New Roman" w:hAnsi="Times New Roman" w:cs="Times New Roman"/>
          <w:position w:val="-10"/>
          <w:sz w:val="26"/>
          <w:szCs w:val="26"/>
        </w:rPr>
        <w:object w:dxaOrig="760" w:dyaOrig="320">
          <v:shape id="_x0000_i1035" type="#_x0000_t75" style="width:38.25pt;height:15.75pt" o:ole="">
            <v:imagedata r:id="rId31" o:title=""/>
          </v:shape>
          <o:OLEObject Type="Embed" ProgID="Equation.DSMT4" ShapeID="_x0000_i1035" DrawAspect="Content" ObjectID="_1760767970" r:id="rId32"/>
        </w:object>
      </w:r>
      <w:r w:rsidRPr="00AF5275">
        <w:rPr>
          <w:rFonts w:ascii="Times New Roman" w:hAnsi="Times New Roman" w:cs="Times New Roman"/>
          <w:sz w:val="26"/>
          <w:szCs w:val="26"/>
        </w:rPr>
        <w:t xml:space="preserve">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2"/>
          <w:sz w:val="26"/>
          <w:szCs w:val="26"/>
        </w:rPr>
        <w:object w:dxaOrig="1579" w:dyaOrig="360">
          <v:shape id="_x0000_i1036" type="#_x0000_t75" style="width:78.75pt;height:18pt" o:ole="">
            <v:imagedata r:id="rId33" o:title=""/>
          </v:shape>
          <o:OLEObject Type="Embed" ProgID="Equation.DSMT4" ShapeID="_x0000_i1036" DrawAspect="Content" ObjectID="_1760767971" r:id="rId34"/>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2"/>
          <w:sz w:val="26"/>
          <w:szCs w:val="26"/>
        </w:rPr>
        <w:object w:dxaOrig="1579" w:dyaOrig="360">
          <v:shape id="_x0000_i1037" type="#_x0000_t75" style="width:78.75pt;height:18pt" o:ole="">
            <v:imagedata r:id="rId35" o:title=""/>
          </v:shape>
          <o:OLEObject Type="Embed" ProgID="Equation.DSMT4" ShapeID="_x0000_i1037" DrawAspect="Content" ObjectID="_1760767972" r:id="rId36"/>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2"/>
          <w:sz w:val="26"/>
          <w:szCs w:val="26"/>
        </w:rPr>
        <w:object w:dxaOrig="1579" w:dyaOrig="360">
          <v:shape id="_x0000_i1038" type="#_x0000_t75" style="width:78.75pt;height:18pt" o:ole="">
            <v:imagedata r:id="rId37" o:title=""/>
          </v:shape>
          <o:OLEObject Type="Embed" ProgID="Equation.DSMT4" ShapeID="_x0000_i1038" DrawAspect="Content" ObjectID="_1760767973" r:id="rId38"/>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2"/>
          <w:sz w:val="26"/>
          <w:szCs w:val="26"/>
        </w:rPr>
        <w:object w:dxaOrig="1579" w:dyaOrig="360">
          <v:shape id="_x0000_i1039" type="#_x0000_t75" style="width:78.75pt;height:18pt" o:ole="">
            <v:imagedata r:id="rId39" o:title=""/>
          </v:shape>
          <o:OLEObject Type="Embed" ProgID="Equation.DSMT4" ShapeID="_x0000_i1039" DrawAspect="Content" ObjectID="_1760767974" r:id="rId40"/>
        </w:object>
      </w:r>
      <w:r w:rsidRPr="00AF5275">
        <w:rPr>
          <w:rFonts w:ascii="Times New Roman" w:hAnsi="Times New Roman" w:cs="Times New Roman"/>
          <w:sz w:val="26"/>
          <w:szCs w:val="26"/>
        </w:rPr>
        <w:t>.</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7:</w:t>
      </w:r>
      <w:r w:rsidRPr="00AF5275">
        <w:rPr>
          <w:rFonts w:ascii="Times New Roman" w:hAnsi="Times New Roman" w:cs="Times New Roman"/>
          <w:sz w:val="26"/>
          <w:szCs w:val="26"/>
        </w:rPr>
        <w:t xml:space="preserve"> Khối các nguyên tố </w:t>
      </w:r>
      <w:r w:rsidR="004A3DC3" w:rsidRPr="00AF5275">
        <w:rPr>
          <w:rFonts w:ascii="Times New Roman" w:hAnsi="Times New Roman" w:cs="Times New Roman"/>
          <w:position w:val="-10"/>
          <w:sz w:val="26"/>
          <w:szCs w:val="26"/>
        </w:rPr>
        <w:object w:dxaOrig="200" w:dyaOrig="260">
          <v:shape id="_x0000_i1040" type="#_x0000_t75" style="width:9.75pt;height:12.75pt" o:ole="">
            <v:imagedata r:id="rId41" o:title=""/>
          </v:shape>
          <o:OLEObject Type="Embed" ProgID="Equation.DSMT4" ShapeID="_x0000_i1040" DrawAspect="Content" ObjectID="_1760767975" r:id="rId42"/>
        </w:object>
      </w:r>
      <w:r w:rsidRPr="00AF5275">
        <w:rPr>
          <w:rFonts w:ascii="Times New Roman" w:hAnsi="Times New Roman" w:cs="Times New Roman"/>
          <w:sz w:val="26"/>
          <w:szCs w:val="26"/>
        </w:rPr>
        <w:t xml:space="preserve"> có kiểu cấu hình electron nào sau đây?</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[Khí hiếm</w:t>
      </w:r>
      <w:r w:rsidR="003D1D0A">
        <w:rPr>
          <w:rFonts w:ascii="Times New Roman" w:hAnsi="Times New Roman" w:cs="Times New Roman"/>
          <w:sz w:val="26"/>
          <w:szCs w:val="26"/>
        </w:rPr>
        <w:t>]</w:t>
      </w:r>
      <w:r w:rsidRPr="00AF5275">
        <w:rPr>
          <w:rFonts w:ascii="Times New Roman" w:hAnsi="Times New Roman" w:cs="Times New Roman"/>
          <w:sz w:val="26"/>
          <w:szCs w:val="26"/>
        </w:rPr>
        <w:t xml:space="preserve"> </w:t>
      </w:r>
      <w:r w:rsidR="003D1D0A" w:rsidRPr="00AF5275">
        <w:rPr>
          <w:rFonts w:ascii="Times New Roman" w:hAnsi="Times New Roman" w:cs="Times New Roman"/>
          <w:position w:val="-14"/>
          <w:sz w:val="26"/>
          <w:szCs w:val="26"/>
        </w:rPr>
        <w:object w:dxaOrig="1600" w:dyaOrig="400">
          <v:shape id="_x0000_i1041" type="#_x0000_t75" style="width:80.25pt;height:20.25pt" o:ole="">
            <v:imagedata r:id="rId43" o:title=""/>
          </v:shape>
          <o:OLEObject Type="Embed" ProgID="Equation.DSMT4" ShapeID="_x0000_i1041" DrawAspect="Content" ObjectID="_1760767976" r:id="rId44"/>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[Khí hiếm] </w:t>
      </w:r>
      <w:r w:rsidR="003D1D0A" w:rsidRPr="00AF5275">
        <w:rPr>
          <w:rFonts w:ascii="Times New Roman" w:hAnsi="Times New Roman" w:cs="Times New Roman"/>
          <w:position w:val="-14"/>
          <w:sz w:val="26"/>
          <w:szCs w:val="26"/>
        </w:rPr>
        <w:object w:dxaOrig="2580" w:dyaOrig="400">
          <v:shape id="_x0000_i1042" type="#_x0000_t75" style="width:129pt;height:20.25pt" o:ole="">
            <v:imagedata r:id="rId45" o:title=""/>
          </v:shape>
          <o:OLEObject Type="Embed" ProgID="Equation.DSMT4" ShapeID="_x0000_i1042" DrawAspect="Content" ObjectID="_1760767977" r:id="rId46"/>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[Khí hiếm]ns</w:t>
      </w:r>
      <w:r w:rsidR="003D1D0A" w:rsidRPr="00AF5275">
        <w:rPr>
          <w:rFonts w:ascii="Times New Roman" w:hAnsi="Times New Roman" w:cs="Times New Roman"/>
          <w:position w:val="-6"/>
          <w:sz w:val="26"/>
          <w:szCs w:val="26"/>
        </w:rPr>
        <w:object w:dxaOrig="300" w:dyaOrig="320">
          <v:shape id="_x0000_i1043" type="#_x0000_t75" style="width:15pt;height:15.75pt" o:ole="">
            <v:imagedata r:id="rId47" o:title=""/>
          </v:shape>
          <o:OLEObject Type="Embed" ProgID="Equation.DSMT4" ShapeID="_x0000_i1043" DrawAspect="Content" ObjectID="_1760767978" r:id="rId48"/>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[Khí hiếm]ns</w:t>
      </w:r>
      <w:r w:rsidR="003D1D0A" w:rsidRPr="00AF5275">
        <w:rPr>
          <w:rFonts w:ascii="Times New Roman" w:hAnsi="Times New Roman" w:cs="Times New Roman"/>
          <w:position w:val="-10"/>
          <w:sz w:val="26"/>
          <w:szCs w:val="26"/>
        </w:rPr>
        <w:object w:dxaOrig="660" w:dyaOrig="360">
          <v:shape id="_x0000_i1044" type="#_x0000_t75" style="width:33pt;height:18pt" o:ole="">
            <v:imagedata r:id="rId49" o:title=""/>
          </v:shape>
          <o:OLEObject Type="Embed" ProgID="Equation.DSMT4" ShapeID="_x0000_i1044" DrawAspect="Content" ObjectID="_1760767979" r:id="rId50"/>
        </w:object>
      </w:r>
      <w:r w:rsidRPr="00AF5275">
        <w:rPr>
          <w:rFonts w:ascii="Times New Roman" w:hAnsi="Times New Roman" w:cs="Times New Roman"/>
          <w:sz w:val="26"/>
          <w:szCs w:val="26"/>
        </w:rPr>
        <w:t>.</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8:</w:t>
      </w:r>
      <w:r w:rsidRPr="00AF5275">
        <w:rPr>
          <w:rFonts w:ascii="Times New Roman" w:hAnsi="Times New Roman" w:cs="Times New Roman"/>
          <w:sz w:val="26"/>
          <w:szCs w:val="26"/>
        </w:rPr>
        <w:t xml:space="preserve"> Công thức oxide cao nhất của các nguyên tố chu kì 3 có dạng </w:t>
      </w:r>
      <w:r w:rsidR="004A3DC3" w:rsidRPr="00AF5275">
        <w:rPr>
          <w:rFonts w:ascii="Times New Roman" w:hAnsi="Times New Roman" w:cs="Times New Roman"/>
          <w:position w:val="-12"/>
          <w:sz w:val="26"/>
          <w:szCs w:val="26"/>
        </w:rPr>
        <w:object w:dxaOrig="620" w:dyaOrig="360">
          <v:shape id="_x0000_i1045" type="#_x0000_t75" style="width:30.75pt;height:18pt" o:ole="">
            <v:imagedata r:id="rId51" o:title=""/>
          </v:shape>
          <o:OLEObject Type="Embed" ProgID="Equation.DSMT4" ShapeID="_x0000_i1045" DrawAspect="Content" ObjectID="_1760767980" r:id="rId52"/>
        </w:object>
      </w:r>
      <w:r w:rsidRPr="00AF5275">
        <w:rPr>
          <w:rFonts w:ascii="Times New Roman" w:hAnsi="Times New Roman" w:cs="Times New Roman"/>
          <w:sz w:val="26"/>
          <w:szCs w:val="26"/>
        </w:rPr>
        <w:t xml:space="preserve">. Xét theo chiều từ trái sang phải trong chu kì 3 thì giá trị </w:t>
      </w:r>
      <w:r w:rsidR="004A3DC3" w:rsidRPr="00AF5275">
        <w:rPr>
          <w:rFonts w:ascii="Times New Roman" w:hAnsi="Times New Roman" w:cs="Times New Roman"/>
          <w:position w:val="-4"/>
          <w:sz w:val="26"/>
          <w:szCs w:val="26"/>
        </w:rPr>
        <w:object w:dxaOrig="200" w:dyaOrig="200">
          <v:shape id="_x0000_i1046" type="#_x0000_t75" style="width:9.75pt;height:9.75pt" o:ole="">
            <v:imagedata r:id="rId53" o:title=""/>
          </v:shape>
          <o:OLEObject Type="Embed" ProgID="Equation.DSMT4" ShapeID="_x0000_i1046" DrawAspect="Content" ObjectID="_1760767981" r:id="rId54"/>
        </w:object>
      </w:r>
      <w:r w:rsidRPr="00AF5275">
        <w:rPr>
          <w:rFonts w:ascii="Times New Roman" w:hAnsi="Times New Roman" w:cs="Times New Roman"/>
          <w:sz w:val="26"/>
          <w:szCs w:val="26"/>
        </w:rPr>
        <w:t xml:space="preserve"> sẽ</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giảm dần từ 7 đến 1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tăng dần từ 1 đến 4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tăng dần từ 1 đến 7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giảm dần từ 4 đến 1 .</w:t>
      </w:r>
    </w:p>
    <w:p w:rsidR="006D77F8"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9:</w:t>
      </w:r>
      <w:r w:rsidRPr="00AF5275">
        <w:rPr>
          <w:rFonts w:ascii="Times New Roman" w:hAnsi="Times New Roman" w:cs="Times New Roman"/>
          <w:sz w:val="26"/>
          <w:szCs w:val="26"/>
        </w:rPr>
        <w:t xml:space="preserve"> Quan sát mô hình bên (diễn tả sự hình thành phân tử </w:t>
      </w:r>
      <w:r w:rsidR="004A3DC3" w:rsidRPr="00AF5275">
        <w:rPr>
          <w:rFonts w:ascii="Times New Roman" w:hAnsi="Times New Roman" w:cs="Times New Roman"/>
          <w:position w:val="-10"/>
          <w:sz w:val="26"/>
          <w:szCs w:val="26"/>
        </w:rPr>
        <w:object w:dxaOrig="680" w:dyaOrig="320">
          <v:shape id="_x0000_i1047" type="#_x0000_t75" style="width:33.75pt;height:15.75pt" o:ole="">
            <v:imagedata r:id="rId55" o:title=""/>
          </v:shape>
          <o:OLEObject Type="Embed" ProgID="Equation.DSMT4" ShapeID="_x0000_i1047" DrawAspect="Content" ObjectID="_1760767982" r:id="rId56"/>
        </w:object>
      </w:r>
      <w:r w:rsidRPr="00AF5275">
        <w:rPr>
          <w:rFonts w:ascii="Times New Roman" w:hAnsi="Times New Roman" w:cs="Times New Roman"/>
          <w:sz w:val="26"/>
          <w:szCs w:val="26"/>
        </w:rPr>
        <w:t xml:space="preserve"> và xác định phát biểu nào sau đây sai?</w:t>
      </w:r>
    </w:p>
    <w:p w:rsidR="003D1D0A" w:rsidRPr="00AF5275" w:rsidRDefault="003D1D0A" w:rsidP="000B36E9">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5029200" cy="1933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029200" cy="1933575"/>
                    </a:xfrm>
                    <a:prstGeom prst="rect">
                      <a:avLst/>
                    </a:prstGeom>
                    <a:noFill/>
                    <a:ln>
                      <a:noFill/>
                    </a:ln>
                  </pic:spPr>
                </pic:pic>
              </a:graphicData>
            </a:graphic>
          </wp:inline>
        </w:drawing>
      </w:r>
    </w:p>
    <w:p w:rsidR="006D77F8" w:rsidRPr="00AF5275" w:rsidRDefault="00C516AF" w:rsidP="000B36E9">
      <w:pPr>
        <w:spacing w:after="0"/>
        <w:rPr>
          <w:rFonts w:ascii="Times New Roman" w:hAnsi="Times New Roman" w:cs="Times New Roman"/>
          <w:sz w:val="26"/>
          <w:szCs w:val="26"/>
        </w:rPr>
      </w:pP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Nguyên tử </w:t>
      </w:r>
      <w:r w:rsidR="004A3DC3" w:rsidRPr="00AF5275">
        <w:rPr>
          <w:rFonts w:ascii="Times New Roman" w:hAnsi="Times New Roman" w:cs="Times New Roman"/>
          <w:position w:val="-6"/>
          <w:sz w:val="26"/>
          <w:szCs w:val="26"/>
        </w:rPr>
        <w:object w:dxaOrig="300" w:dyaOrig="279">
          <v:shape id="_x0000_i1048" type="#_x0000_t75" style="width:15pt;height:14.25pt" o:ole="">
            <v:imagedata r:id="rId58" o:title=""/>
          </v:shape>
          <o:OLEObject Type="Embed" ProgID="Equation.DSMT4" ShapeID="_x0000_i1048" DrawAspect="Content" ObjectID="_1760767983" r:id="rId59"/>
        </w:object>
      </w:r>
      <w:r w:rsidRPr="00AF5275">
        <w:rPr>
          <w:rFonts w:ascii="Times New Roman" w:hAnsi="Times New Roman" w:cs="Times New Roman"/>
          <w:sz w:val="26"/>
          <w:szCs w:val="26"/>
        </w:rPr>
        <w:t xml:space="preserve"> đã nhận thêm một electron.</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Ion </w:t>
      </w:r>
      <w:r w:rsidR="004A3DC3" w:rsidRPr="00AF5275">
        <w:rPr>
          <w:rFonts w:ascii="Times New Roman" w:hAnsi="Times New Roman" w:cs="Times New Roman"/>
          <w:position w:val="-6"/>
          <w:sz w:val="26"/>
          <w:szCs w:val="26"/>
        </w:rPr>
        <w:object w:dxaOrig="460" w:dyaOrig="320">
          <v:shape id="_x0000_i1049" type="#_x0000_t75" style="width:23.25pt;height:15.75pt" o:ole="">
            <v:imagedata r:id="rId60" o:title=""/>
          </v:shape>
          <o:OLEObject Type="Embed" ProgID="Equation.DSMT4" ShapeID="_x0000_i1049" DrawAspect="Content" ObjectID="_1760767984" r:id="rId61"/>
        </w:object>
      </w:r>
      <w:r w:rsidRPr="00AF5275">
        <w:rPr>
          <w:rFonts w:ascii="Times New Roman" w:hAnsi="Times New Roman" w:cs="Times New Roman"/>
          <w:sz w:val="26"/>
          <w:szCs w:val="26"/>
        </w:rPr>
        <w:t xml:space="preserve">và </w:t>
      </w:r>
      <w:r w:rsidR="004A3DC3" w:rsidRPr="00AF5275">
        <w:rPr>
          <w:rFonts w:ascii="Times New Roman" w:hAnsi="Times New Roman" w:cs="Times New Roman"/>
          <w:position w:val="-6"/>
          <w:sz w:val="26"/>
          <w:szCs w:val="26"/>
        </w:rPr>
        <w:object w:dxaOrig="380" w:dyaOrig="320">
          <v:shape id="_x0000_i1050" type="#_x0000_t75" style="width:18.75pt;height:15.75pt" o:ole="">
            <v:imagedata r:id="rId62" o:title=""/>
          </v:shape>
          <o:OLEObject Type="Embed" ProgID="Equation.DSMT4" ShapeID="_x0000_i1050" DrawAspect="Content" ObjectID="_1760767985" r:id="rId63"/>
        </w:object>
      </w:r>
      <w:r w:rsidRPr="00AF5275">
        <w:rPr>
          <w:rFonts w:ascii="Times New Roman" w:hAnsi="Times New Roman" w:cs="Times New Roman"/>
          <w:sz w:val="26"/>
          <w:szCs w:val="26"/>
        </w:rPr>
        <w:t>có cấu hình electron giống nhau.</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Nguyên tử Na đã nhường đi một electron.</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Ion </w:t>
      </w:r>
      <w:r w:rsidR="004A3DC3" w:rsidRPr="00AF5275">
        <w:rPr>
          <w:rFonts w:ascii="Times New Roman" w:hAnsi="Times New Roman" w:cs="Times New Roman"/>
          <w:position w:val="-6"/>
          <w:sz w:val="26"/>
          <w:szCs w:val="26"/>
        </w:rPr>
        <w:object w:dxaOrig="460" w:dyaOrig="320">
          <v:shape id="_x0000_i1051" type="#_x0000_t75" style="width:23.25pt;height:15.75pt" o:ole="">
            <v:imagedata r:id="rId64" o:title=""/>
          </v:shape>
          <o:OLEObject Type="Embed" ProgID="Equation.DSMT4" ShapeID="_x0000_i1051" DrawAspect="Content" ObjectID="_1760767986" r:id="rId65"/>
        </w:object>
      </w:r>
      <w:r w:rsidRPr="00AF5275">
        <w:rPr>
          <w:rFonts w:ascii="Times New Roman" w:hAnsi="Times New Roman" w:cs="Times New Roman"/>
          <w:sz w:val="26"/>
          <w:szCs w:val="26"/>
        </w:rPr>
        <w:t xml:space="preserve">và </w:t>
      </w:r>
      <w:r w:rsidR="004A3DC3" w:rsidRPr="00AF5275">
        <w:rPr>
          <w:rFonts w:ascii="Times New Roman" w:hAnsi="Times New Roman" w:cs="Times New Roman"/>
          <w:position w:val="-6"/>
          <w:sz w:val="26"/>
          <w:szCs w:val="26"/>
        </w:rPr>
        <w:object w:dxaOrig="380" w:dyaOrig="320">
          <v:shape id="_x0000_i1052" type="#_x0000_t75" style="width:18.75pt;height:15.75pt" o:ole="">
            <v:imagedata r:id="rId66" o:title=""/>
          </v:shape>
          <o:OLEObject Type="Embed" ProgID="Equation.DSMT4" ShapeID="_x0000_i1052" DrawAspect="Content" ObjectID="_1760767987" r:id="rId67"/>
        </w:object>
      </w:r>
      <w:r w:rsidRPr="00AF5275">
        <w:rPr>
          <w:rFonts w:ascii="Times New Roman" w:hAnsi="Times New Roman" w:cs="Times New Roman"/>
          <w:sz w:val="26"/>
          <w:szCs w:val="26"/>
        </w:rPr>
        <w:t>hút nhau bằng lực tĩnh điện.</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10:</w:t>
      </w:r>
      <w:r w:rsidRPr="00AF5275">
        <w:rPr>
          <w:rFonts w:ascii="Times New Roman" w:hAnsi="Times New Roman" w:cs="Times New Roman"/>
          <w:sz w:val="26"/>
          <w:szCs w:val="26"/>
        </w:rPr>
        <w:t xml:space="preserve"> Năm 1869, Mendeleev đã công bố một Bảng tuần hoàn các nguyên tố hóa học. Trong bảng này, các nguyên tố được sắp xếp vào các hàng và các cột theo chiều tăng dần của</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số hiệu nguyên tử.</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số neutron.</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số khối.</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khối lượng nguyên tử.</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11:</w:t>
      </w:r>
      <w:r w:rsidRPr="00AF5275">
        <w:rPr>
          <w:rFonts w:ascii="Times New Roman" w:hAnsi="Times New Roman" w:cs="Times New Roman"/>
          <w:sz w:val="26"/>
          <w:szCs w:val="26"/>
        </w:rPr>
        <w:t xml:space="preserve"> Đối với bảng tuần hoàn hiện nay, các nguyên tố hóa học có cùng số lớp electron trong nguyên tử được xếp thành một hàng, gọi là</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khối nguyên tố.</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chu kì.</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nhóm.</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họ nguyên tố.</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12:</w:t>
      </w:r>
      <w:r w:rsidRPr="00AF5275">
        <w:rPr>
          <w:rFonts w:ascii="Times New Roman" w:hAnsi="Times New Roman" w:cs="Times New Roman"/>
          <w:sz w:val="26"/>
          <w:szCs w:val="26"/>
        </w:rPr>
        <w:t xml:space="preserve"> Bảng dưới đây trình bày tính chất của các loại hạt cơ bản trong nguyên tử:</w:t>
      </w:r>
    </w:p>
    <w:p w:rsidR="006D77F8" w:rsidRPr="00AF5275" w:rsidRDefault="00EF1988" w:rsidP="000B36E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324475" cy="514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324475" cy="514350"/>
                    </a:xfrm>
                    <a:prstGeom prst="rect">
                      <a:avLst/>
                    </a:prstGeom>
                    <a:noFill/>
                    <a:ln>
                      <a:noFill/>
                    </a:ln>
                  </pic:spPr>
                </pic:pic>
              </a:graphicData>
            </a:graphic>
          </wp:inline>
        </w:drawing>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Dãy số nào dưới đây phù hợp với </w:t>
      </w:r>
      <w:r w:rsidR="004A3DC3" w:rsidRPr="00AF5275">
        <w:rPr>
          <w:rFonts w:ascii="Times New Roman" w:hAnsi="Times New Roman" w:cs="Times New Roman"/>
          <w:position w:val="-10"/>
          <w:sz w:val="26"/>
          <w:szCs w:val="26"/>
        </w:rPr>
        <w:object w:dxaOrig="600" w:dyaOrig="300">
          <v:shape id="_x0000_i1053" type="#_x0000_t75" style="width:30pt;height:15pt" o:ole="">
            <v:imagedata r:id="rId69" o:title=""/>
          </v:shape>
          <o:OLEObject Type="Embed" ProgID="Equation.DSMT4" ShapeID="_x0000_i1053" DrawAspect="Content" ObjectID="_1760767988" r:id="rId70"/>
        </w:object>
      </w:r>
      <w:r w:rsidRPr="00AF5275">
        <w:rPr>
          <w:rFonts w:ascii="Times New Roman" w:hAnsi="Times New Roman" w:cs="Times New Roman"/>
          <w:sz w:val="26"/>
          <w:szCs w:val="26"/>
        </w:rPr>
        <w:t xml:space="preserve"> ?</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0"/>
          <w:sz w:val="26"/>
          <w:szCs w:val="26"/>
        </w:rPr>
        <w:object w:dxaOrig="820" w:dyaOrig="320">
          <v:shape id="_x0000_i1054" type="#_x0000_t75" style="width:41.25pt;height:15.75pt" o:ole="">
            <v:imagedata r:id="rId71" o:title=""/>
          </v:shape>
          <o:OLEObject Type="Embed" ProgID="Equation.DSMT4" ShapeID="_x0000_i1054" DrawAspect="Content" ObjectID="_1760767989" r:id="rId72"/>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0"/>
          <w:sz w:val="26"/>
          <w:szCs w:val="26"/>
        </w:rPr>
        <w:object w:dxaOrig="820" w:dyaOrig="320">
          <v:shape id="_x0000_i1055" type="#_x0000_t75" style="width:41.25pt;height:15.75pt" o:ole="">
            <v:imagedata r:id="rId73" o:title=""/>
          </v:shape>
          <o:OLEObject Type="Embed" ProgID="Equation.DSMT4" ShapeID="_x0000_i1055" DrawAspect="Content" ObjectID="_1760767990" r:id="rId74"/>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0"/>
          <w:sz w:val="26"/>
          <w:szCs w:val="26"/>
        </w:rPr>
        <w:object w:dxaOrig="820" w:dyaOrig="320">
          <v:shape id="_x0000_i1056" type="#_x0000_t75" style="width:41.25pt;height:15.75pt" o:ole="">
            <v:imagedata r:id="rId75" o:title=""/>
          </v:shape>
          <o:OLEObject Type="Embed" ProgID="Equation.DSMT4" ShapeID="_x0000_i1056" DrawAspect="Content" ObjectID="_1760767991" r:id="rId76"/>
        </w:object>
      </w:r>
      <w:r w:rsidRPr="00AF5275">
        <w:rPr>
          <w:rFonts w:ascii="Times New Roman" w:hAnsi="Times New Roman" w:cs="Times New Roman"/>
          <w:sz w:val="26"/>
          <w:szCs w:val="26"/>
        </w:rPr>
        <w:t>.</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w:t>
      </w:r>
      <w:r w:rsidR="004A3DC3" w:rsidRPr="00AF5275">
        <w:rPr>
          <w:rFonts w:ascii="Times New Roman" w:hAnsi="Times New Roman" w:cs="Times New Roman"/>
          <w:position w:val="-10"/>
          <w:sz w:val="26"/>
          <w:szCs w:val="26"/>
        </w:rPr>
        <w:object w:dxaOrig="820" w:dyaOrig="320">
          <v:shape id="_x0000_i1057" type="#_x0000_t75" style="width:41.25pt;height:15.75pt" o:ole="">
            <v:imagedata r:id="rId77" o:title=""/>
          </v:shape>
          <o:OLEObject Type="Embed" ProgID="Equation.DSMT4" ShapeID="_x0000_i1057" DrawAspect="Content" ObjectID="_1760767992" r:id="rId78"/>
        </w:object>
      </w:r>
      <w:r w:rsidRPr="00AF5275">
        <w:rPr>
          <w:rFonts w:ascii="Times New Roman" w:hAnsi="Times New Roman" w:cs="Times New Roman"/>
          <w:sz w:val="26"/>
          <w:szCs w:val="26"/>
        </w:rPr>
        <w:t>.</w:t>
      </w:r>
    </w:p>
    <w:p w:rsidR="00DB30A3"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13:</w:t>
      </w:r>
      <w:r w:rsidRPr="00AF5275">
        <w:rPr>
          <w:rFonts w:ascii="Times New Roman" w:hAnsi="Times New Roman" w:cs="Times New Roman"/>
          <w:sz w:val="26"/>
          <w:szCs w:val="26"/>
        </w:rPr>
        <w:t xml:space="preserve"> Năm 1911, Rutherford sử dụng các hạt alpha (là hạt nhân của nguyên tử helium, mang điện tích +2 ) bắn vào lá vàng siêu mỏng được bao bọc bởi màn huỳnh quang để quan sát đường đi của chúng. Kết quả thí nghiệm như hình vẽ bên. Hãy cho biết từ kết quả nào của thí nghiệm đã giúp Rutherford xác nhận sự có mặt của hạt nhân trong nguyên tử.</w:t>
      </w:r>
    </w:p>
    <w:p w:rsidR="006D77F8" w:rsidRPr="00AF5275" w:rsidRDefault="00DB30A3" w:rsidP="000B36E9">
      <w:pPr>
        <w:spacing w:after="0"/>
        <w:rPr>
          <w:rFonts w:ascii="Times New Roman" w:hAnsi="Times New Roman" w:cs="Times New Roman"/>
          <w:sz w:val="26"/>
          <w:szCs w:val="26"/>
        </w:rPr>
      </w:pPr>
      <w:r w:rsidRPr="00AF5275">
        <w:rPr>
          <w:rFonts w:ascii="Times New Roman" w:hAnsi="Times New Roman" w:cs="Times New Roman"/>
          <w:noProof/>
          <w:sz w:val="26"/>
          <w:szCs w:val="26"/>
        </w:rPr>
        <w:lastRenderedPageBreak/>
        <w:drawing>
          <wp:inline distT="0" distB="0" distL="0" distR="0" wp14:anchorId="5571FD4B" wp14:editId="110EF812">
            <wp:extent cx="5486400" cy="3375660"/>
            <wp:effectExtent l="0" t="0" r="0" b="0"/>
            <wp:docPr id="7" name="image-4a71120384bbd89f2bb81d64e30a4ce2f5fe817a.jpeg"/>
            <wp:cNvGraphicFramePr/>
            <a:graphic xmlns:a="http://schemas.openxmlformats.org/drawingml/2006/main">
              <a:graphicData uri="http://schemas.openxmlformats.org/drawingml/2006/picture">
                <pic:pic xmlns:pic="http://schemas.openxmlformats.org/drawingml/2006/picture">
                  <pic:nvPicPr>
                    <pic:cNvPr id="7" name="image-4a71120384bbd89f2bb81d64e30a4ce2f5fe817a.jpeg"/>
                    <pic:cNvPicPr/>
                  </pic:nvPicPr>
                  <pic:blipFill>
                    <a:blip r:embed="rId79" cstate="print"/>
                    <a:srcRect/>
                    <a:stretch>
                      <a:fillRect/>
                    </a:stretch>
                  </pic:blipFill>
                  <pic:spPr>
                    <a:xfrm>
                      <a:off x="0" y="0"/>
                      <a:ext cx="5486400" cy="3375660"/>
                    </a:xfrm>
                    <a:prstGeom prst="rect">
                      <a:avLst/>
                    </a:prstGeom>
                  </pic:spPr>
                </pic:pic>
              </a:graphicData>
            </a:graphic>
          </wp:inline>
        </w:drawing>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A.</w:t>
      </w:r>
      <w:r w:rsidR="00C516AF" w:rsidRPr="00AF5275">
        <w:rPr>
          <w:rFonts w:ascii="Times New Roman" w:hAnsi="Times New Roman" w:cs="Times New Roman"/>
          <w:sz w:val="26"/>
          <w:szCs w:val="26"/>
        </w:rPr>
        <w:t xml:space="preserve"> (a) và (b).</w:t>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B.</w:t>
      </w:r>
      <w:r w:rsidR="00C516AF" w:rsidRPr="00AF5275">
        <w:rPr>
          <w:rFonts w:ascii="Times New Roman" w:hAnsi="Times New Roman" w:cs="Times New Roman"/>
          <w:sz w:val="26"/>
          <w:szCs w:val="26"/>
        </w:rPr>
        <w:t xml:space="preserve"> (b) và (c).</w:t>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C.</w:t>
      </w:r>
      <w:r w:rsidR="00C516AF" w:rsidRPr="00AF5275">
        <w:rPr>
          <w:rFonts w:ascii="Times New Roman" w:hAnsi="Times New Roman" w:cs="Times New Roman"/>
          <w:sz w:val="26"/>
          <w:szCs w:val="26"/>
        </w:rPr>
        <w:t xml:space="preserve"> (a) và (c).</w:t>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D.</w:t>
      </w:r>
      <w:r w:rsidR="00C516AF" w:rsidRPr="00AF5275">
        <w:rPr>
          <w:rFonts w:ascii="Times New Roman" w:hAnsi="Times New Roman" w:cs="Times New Roman"/>
          <w:sz w:val="26"/>
          <w:szCs w:val="26"/>
        </w:rPr>
        <w:t xml:space="preserve"> (a), (b) và (c).</w:t>
      </w:r>
    </w:p>
    <w:p w:rsidR="006D77F8" w:rsidRPr="00AF5275"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14:</w:t>
      </w:r>
      <w:r w:rsidRPr="00AF5275">
        <w:rPr>
          <w:rFonts w:ascii="Times New Roman" w:hAnsi="Times New Roman" w:cs="Times New Roman"/>
          <w:sz w:val="26"/>
          <w:szCs w:val="26"/>
        </w:rPr>
        <w:t xml:space="preserve"> Trong bảng tuần hoàn, nguyên tố </w:t>
      </w:r>
      <w:r w:rsidR="004A3DC3" w:rsidRPr="00AF5275">
        <w:rPr>
          <w:rFonts w:ascii="Times New Roman" w:hAnsi="Times New Roman" w:cs="Times New Roman"/>
          <w:position w:val="-4"/>
          <w:sz w:val="26"/>
          <w:szCs w:val="26"/>
        </w:rPr>
        <w:object w:dxaOrig="260" w:dyaOrig="260">
          <v:shape id="_x0000_i1058" type="#_x0000_t75" style="width:12.75pt;height:12.75pt" o:ole="">
            <v:imagedata r:id="rId80" o:title=""/>
          </v:shape>
          <o:OLEObject Type="Embed" ProgID="Equation.DSMT4" ShapeID="_x0000_i1058" DrawAspect="Content" ObjectID="_1760767993" r:id="rId81"/>
        </w:object>
      </w:r>
      <w:r w:rsidRPr="00AF5275">
        <w:rPr>
          <w:rFonts w:ascii="Times New Roman" w:hAnsi="Times New Roman" w:cs="Times New Roman"/>
          <w:sz w:val="26"/>
          <w:szCs w:val="26"/>
        </w:rPr>
        <w:t xml:space="preserve"> ở chu kì 2 và nhóm I</w:t>
      </w:r>
      <w:r w:rsidRPr="00DB30A3">
        <w:rPr>
          <w:rFonts w:ascii="Times New Roman" w:hAnsi="Times New Roman" w:cs="Times New Roman"/>
          <w:color w:val="000000" w:themeColor="text1"/>
          <w:sz w:val="26"/>
          <w:szCs w:val="26"/>
        </w:rPr>
        <w:t>A.</w:t>
      </w:r>
      <w:r w:rsidRPr="00AF5275">
        <w:rPr>
          <w:rFonts w:ascii="Times New Roman" w:hAnsi="Times New Roman" w:cs="Times New Roman"/>
          <w:sz w:val="26"/>
          <w:szCs w:val="26"/>
        </w:rPr>
        <w:t xml:space="preserve"> Hydroxide cao nhất của </w:t>
      </w:r>
      <w:r w:rsidR="004A3DC3" w:rsidRPr="00AF5275">
        <w:rPr>
          <w:rFonts w:ascii="Times New Roman" w:hAnsi="Times New Roman" w:cs="Times New Roman"/>
          <w:position w:val="-14"/>
          <w:sz w:val="26"/>
          <w:szCs w:val="26"/>
        </w:rPr>
        <w:object w:dxaOrig="999" w:dyaOrig="400">
          <v:shape id="_x0000_i1059" type="#_x0000_t75" style="width:50.25pt;height:20.25pt" o:ole="">
            <v:imagedata r:id="rId82" o:title=""/>
          </v:shape>
          <o:OLEObject Type="Embed" ProgID="Equation.DSMT4" ShapeID="_x0000_i1059" DrawAspect="Content" ObjectID="_1760767994" r:id="rId83"/>
        </w:object>
      </w:r>
      <w:r w:rsidRPr="00AF5275">
        <w:rPr>
          <w:rFonts w:ascii="Times New Roman" w:hAnsi="Times New Roman" w:cs="Times New Roman"/>
          <w:sz w:val="26"/>
          <w:szCs w:val="26"/>
        </w:rPr>
        <w:t xml:space="preserve"> có tính</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A.</w:t>
      </w:r>
      <w:r w:rsidRPr="00AF5275">
        <w:rPr>
          <w:rFonts w:ascii="Times New Roman" w:hAnsi="Times New Roman" w:cs="Times New Roman"/>
          <w:sz w:val="26"/>
          <w:szCs w:val="26"/>
        </w:rPr>
        <w:t xml:space="preserve"> kim loại mạnh.</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phi kim mạnh.</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C.</w:t>
      </w:r>
      <w:r w:rsidRPr="00AF5275">
        <w:rPr>
          <w:rFonts w:ascii="Times New Roman" w:hAnsi="Times New Roman" w:cs="Times New Roman"/>
          <w:sz w:val="26"/>
          <w:szCs w:val="26"/>
        </w:rPr>
        <w:t xml:space="preserve"> base mạnh.</w:t>
      </w:r>
      <w:r w:rsidRPr="00AF5275">
        <w:rPr>
          <w:rFonts w:ascii="Times New Roman" w:hAnsi="Times New Roman" w:cs="Times New Roman"/>
          <w:sz w:val="26"/>
          <w:szCs w:val="26"/>
        </w:rPr>
        <w:br/>
      </w: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acid mạnh.</w:t>
      </w:r>
    </w:p>
    <w:p w:rsidR="00B4047A" w:rsidRDefault="00C516AF" w:rsidP="000B36E9">
      <w:pPr>
        <w:spacing w:after="0"/>
        <w:rPr>
          <w:rFonts w:ascii="Times New Roman" w:hAnsi="Times New Roman" w:cs="Times New Roman"/>
          <w:sz w:val="26"/>
          <w:szCs w:val="26"/>
        </w:rPr>
      </w:pPr>
      <w:r w:rsidRPr="002F0AB2">
        <w:rPr>
          <w:rFonts w:ascii="Times New Roman" w:hAnsi="Times New Roman" w:cs="Times New Roman"/>
          <w:b/>
          <w:color w:val="FF0000"/>
          <w:sz w:val="26"/>
          <w:szCs w:val="26"/>
        </w:rPr>
        <w:t>Câu 15:</w:t>
      </w:r>
      <w:r w:rsidRPr="00AF5275">
        <w:rPr>
          <w:rFonts w:ascii="Times New Roman" w:hAnsi="Times New Roman" w:cs="Times New Roman"/>
          <w:sz w:val="26"/>
          <w:szCs w:val="26"/>
        </w:rPr>
        <w:t xml:space="preserve"> Quan sát mô hình bên. Xét về cấu trúc vỏ electron, các nguyên tử </w:t>
      </w:r>
      <w:r w:rsidR="004A3DC3" w:rsidRPr="00AF5275">
        <w:rPr>
          <w:rFonts w:ascii="Times New Roman" w:hAnsi="Times New Roman" w:cs="Times New Roman"/>
          <w:position w:val="-6"/>
          <w:sz w:val="26"/>
          <w:szCs w:val="26"/>
        </w:rPr>
        <w:object w:dxaOrig="260" w:dyaOrig="279">
          <v:shape id="_x0000_i1060" type="#_x0000_t75" style="width:12.75pt;height:14.25pt" o:ole="">
            <v:imagedata r:id="rId84" o:title=""/>
          </v:shape>
          <o:OLEObject Type="Embed" ProgID="Equation.DSMT4" ShapeID="_x0000_i1060" DrawAspect="Content" ObjectID="_1760767995" r:id="rId85"/>
        </w:object>
      </w:r>
      <w:r w:rsidRPr="00AF5275">
        <w:rPr>
          <w:rFonts w:ascii="Times New Roman" w:hAnsi="Times New Roman" w:cs="Times New Roman"/>
          <w:sz w:val="26"/>
          <w:szCs w:val="26"/>
        </w:rPr>
        <w:t xml:space="preserve"> trong phân tử </w:t>
      </w:r>
      <w:r w:rsidR="004A3DC3" w:rsidRPr="00AF5275">
        <w:rPr>
          <w:rFonts w:ascii="Times New Roman" w:hAnsi="Times New Roman" w:cs="Times New Roman"/>
          <w:position w:val="-12"/>
          <w:sz w:val="26"/>
          <w:szCs w:val="26"/>
        </w:rPr>
        <w:object w:dxaOrig="340" w:dyaOrig="360">
          <v:shape id="_x0000_i1061" type="#_x0000_t75" style="width:17.25pt;height:18pt" o:ole="">
            <v:imagedata r:id="rId86" o:title=""/>
          </v:shape>
          <o:OLEObject Type="Embed" ProgID="Equation.DSMT4" ShapeID="_x0000_i1061" DrawAspect="Content" ObjectID="_1760767996" r:id="rId87"/>
        </w:object>
      </w:r>
      <w:r w:rsidRPr="00AF5275">
        <w:rPr>
          <w:rFonts w:ascii="Times New Roman" w:hAnsi="Times New Roman" w:cs="Times New Roman"/>
          <w:sz w:val="26"/>
          <w:szCs w:val="26"/>
        </w:rPr>
        <w:t xml:space="preserve"> đã thỏa mãn quy tắc hay nguyên lý gì?</w:t>
      </w:r>
    </w:p>
    <w:p w:rsidR="006D77F8" w:rsidRPr="00AF5275" w:rsidRDefault="00B4047A" w:rsidP="000B36E9">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4591050" cy="11906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591050" cy="1190625"/>
                    </a:xfrm>
                    <a:prstGeom prst="rect">
                      <a:avLst/>
                    </a:prstGeom>
                    <a:noFill/>
                    <a:ln>
                      <a:noFill/>
                    </a:ln>
                  </pic:spPr>
                </pic:pic>
              </a:graphicData>
            </a:graphic>
          </wp:inline>
        </w:drawing>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A.</w:t>
      </w:r>
      <w:r w:rsidR="00C516AF" w:rsidRPr="00AF5275">
        <w:rPr>
          <w:rFonts w:ascii="Times New Roman" w:hAnsi="Times New Roman" w:cs="Times New Roman"/>
          <w:sz w:val="26"/>
          <w:szCs w:val="26"/>
        </w:rPr>
        <w:t xml:space="preserve"> Nguyên lý vững bền.</w:t>
      </w:r>
      <w:r w:rsidR="00C516AF" w:rsidRPr="00AF5275">
        <w:rPr>
          <w:rFonts w:ascii="Times New Roman" w:hAnsi="Times New Roman" w:cs="Times New Roman"/>
          <w:sz w:val="26"/>
          <w:szCs w:val="26"/>
        </w:rPr>
        <w:br/>
      </w:r>
      <w:r w:rsidR="00C516AF" w:rsidRPr="009A706C">
        <w:rPr>
          <w:rFonts w:ascii="Times New Roman" w:hAnsi="Times New Roman" w:cs="Times New Roman"/>
          <w:b/>
          <w:color w:val="0066FF"/>
          <w:sz w:val="26"/>
          <w:szCs w:val="26"/>
        </w:rPr>
        <w:t>C.</w:t>
      </w:r>
      <w:r w:rsidR="00C516AF" w:rsidRPr="00AF5275">
        <w:rPr>
          <w:rFonts w:ascii="Times New Roman" w:hAnsi="Times New Roman" w:cs="Times New Roman"/>
          <w:sz w:val="26"/>
          <w:szCs w:val="26"/>
        </w:rPr>
        <w:t xml:space="preserve"> Quy tắc Hund.</w:t>
      </w:r>
    </w:p>
    <w:p w:rsidR="006D77F8" w:rsidRPr="00AF5275" w:rsidRDefault="00C516AF" w:rsidP="000B36E9">
      <w:pPr>
        <w:spacing w:after="0"/>
        <w:rPr>
          <w:rFonts w:ascii="Times New Roman" w:hAnsi="Times New Roman" w:cs="Times New Roman"/>
          <w:sz w:val="26"/>
          <w:szCs w:val="26"/>
        </w:rPr>
      </w:pPr>
      <w:r w:rsidRPr="009A706C">
        <w:rPr>
          <w:rFonts w:ascii="Times New Roman" w:hAnsi="Times New Roman" w:cs="Times New Roman"/>
          <w:b/>
          <w:color w:val="0066FF"/>
          <w:sz w:val="26"/>
          <w:szCs w:val="26"/>
        </w:rPr>
        <w:t>B.</w:t>
      </w:r>
      <w:r w:rsidRPr="00AF5275">
        <w:rPr>
          <w:rFonts w:ascii="Times New Roman" w:hAnsi="Times New Roman" w:cs="Times New Roman"/>
          <w:sz w:val="26"/>
          <w:szCs w:val="26"/>
        </w:rPr>
        <w:t xml:space="preserve"> Quy tắc octet.</w:t>
      </w:r>
    </w:p>
    <w:p w:rsidR="006D77F8" w:rsidRPr="00AF5275" w:rsidRDefault="00C516AF" w:rsidP="000B36E9">
      <w:pPr>
        <w:spacing w:after="0"/>
        <w:rPr>
          <w:rFonts w:ascii="Times New Roman" w:hAnsi="Times New Roman" w:cs="Times New Roman"/>
          <w:sz w:val="26"/>
          <w:szCs w:val="26"/>
        </w:rPr>
      </w:pPr>
      <w:r w:rsidRPr="009A706C">
        <w:rPr>
          <w:rFonts w:ascii="Times New Roman" w:hAnsi="Times New Roman" w:cs="Times New Roman"/>
          <w:b/>
          <w:color w:val="0066FF"/>
          <w:sz w:val="26"/>
          <w:szCs w:val="26"/>
        </w:rPr>
        <w:t>D.</w:t>
      </w:r>
      <w:r w:rsidRPr="00AF5275">
        <w:rPr>
          <w:rFonts w:ascii="Times New Roman" w:hAnsi="Times New Roman" w:cs="Times New Roman"/>
          <w:sz w:val="26"/>
          <w:szCs w:val="26"/>
        </w:rPr>
        <w:t xml:space="preserve"> Nguyên lý Pauli.</w:t>
      </w:r>
    </w:p>
    <w:p w:rsidR="006D77F8" w:rsidRPr="00AF5275" w:rsidRDefault="00C516AF" w:rsidP="000B36E9">
      <w:pPr>
        <w:spacing w:after="0" w:line="420" w:lineRule="exact"/>
        <w:rPr>
          <w:rFonts w:ascii="Times New Roman" w:hAnsi="Times New Roman" w:cs="Times New Roman"/>
          <w:sz w:val="26"/>
          <w:szCs w:val="26"/>
        </w:rPr>
      </w:pPr>
      <w:r w:rsidRPr="00D77BF7">
        <w:rPr>
          <w:rFonts w:ascii="Times New Roman" w:hAnsi="Times New Roman" w:cs="Times New Roman"/>
          <w:b/>
          <w:sz w:val="26"/>
          <w:szCs w:val="26"/>
          <w:highlight w:val="cyan"/>
        </w:rPr>
        <w:t>II. T</w:t>
      </w:r>
      <w:r w:rsidR="00D77BF7" w:rsidRPr="00D77BF7">
        <w:rPr>
          <w:rFonts w:ascii="Times New Roman" w:hAnsi="Times New Roman" w:cs="Times New Roman"/>
          <w:b/>
          <w:sz w:val="26"/>
          <w:szCs w:val="26"/>
          <w:highlight w:val="cyan"/>
        </w:rPr>
        <w:t>Ự</w:t>
      </w:r>
      <w:r w:rsidRPr="00D77BF7">
        <w:rPr>
          <w:rFonts w:ascii="Times New Roman" w:hAnsi="Times New Roman" w:cs="Times New Roman"/>
          <w:b/>
          <w:sz w:val="26"/>
          <w:szCs w:val="26"/>
          <w:highlight w:val="cyan"/>
        </w:rPr>
        <w:t xml:space="preserve"> LUẬN: (5,0 điểm)</w:t>
      </w:r>
    </w:p>
    <w:p w:rsidR="006D77F8" w:rsidRPr="00AF5275" w:rsidRDefault="00C516AF" w:rsidP="000B36E9">
      <w:pPr>
        <w:spacing w:after="0" w:line="420" w:lineRule="exact"/>
        <w:rPr>
          <w:rFonts w:ascii="Times New Roman" w:hAnsi="Times New Roman" w:cs="Times New Roman"/>
          <w:sz w:val="26"/>
          <w:szCs w:val="26"/>
        </w:rPr>
      </w:pPr>
      <w:r w:rsidRPr="002F0AB2">
        <w:rPr>
          <w:rFonts w:ascii="Times New Roman" w:hAnsi="Times New Roman" w:cs="Times New Roman"/>
          <w:b/>
          <w:color w:val="FF0000"/>
          <w:sz w:val="26"/>
          <w:szCs w:val="26"/>
        </w:rPr>
        <w:t>Câu 1</w:t>
      </w:r>
      <w:r w:rsidR="003558B6" w:rsidRPr="002F0AB2">
        <w:rPr>
          <w:rFonts w:ascii="Times New Roman" w:hAnsi="Times New Roman" w:cs="Times New Roman"/>
          <w:b/>
          <w:color w:val="FF0000"/>
          <w:sz w:val="26"/>
          <w:szCs w:val="26"/>
        </w:rPr>
        <w:t>:</w:t>
      </w:r>
      <w:r w:rsidRPr="00AF5275">
        <w:rPr>
          <w:rFonts w:ascii="Times New Roman" w:hAnsi="Times New Roman" w:cs="Times New Roman"/>
          <w:b/>
          <w:sz w:val="26"/>
          <w:szCs w:val="26"/>
        </w:rPr>
        <w:t xml:space="preserve"> (0,8 điểm)</w:t>
      </w:r>
    </w:p>
    <w:p w:rsidR="006D77F8"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Phổ khối của nguyên tố gallium (kí hiệu là Ga, </w:t>
      </w:r>
      <w:r w:rsidR="004A3DC3" w:rsidRPr="00AF5275">
        <w:rPr>
          <w:rFonts w:ascii="Times New Roman" w:hAnsi="Times New Roman" w:cs="Times New Roman"/>
          <w:position w:val="-6"/>
          <w:sz w:val="26"/>
          <w:szCs w:val="26"/>
        </w:rPr>
        <w:object w:dxaOrig="680" w:dyaOrig="279">
          <v:shape id="_x0000_i1062" type="#_x0000_t75" style="width:33.75pt;height:14.25pt" o:ole="">
            <v:imagedata r:id="rId89" o:title=""/>
          </v:shape>
          <o:OLEObject Type="Embed" ProgID="Equation.DSMT4" ShapeID="_x0000_i1062" DrawAspect="Content" ObjectID="_1760767997" r:id="rId90"/>
        </w:object>
      </w:r>
      <w:r w:rsidRPr="00AF5275">
        <w:rPr>
          <w:rFonts w:ascii="Times New Roman" w:hAnsi="Times New Roman" w:cs="Times New Roman"/>
          <w:sz w:val="26"/>
          <w:szCs w:val="26"/>
        </w:rPr>
        <w:t xml:space="preserve"> ) được biểu diễn như hình bên. Biết </w:t>
      </w:r>
      <w:r w:rsidR="004A3DC3" w:rsidRPr="00AF5275">
        <w:rPr>
          <w:rFonts w:ascii="Times New Roman" w:hAnsi="Times New Roman" w:cs="Times New Roman"/>
          <w:position w:val="-6"/>
          <w:sz w:val="26"/>
          <w:szCs w:val="26"/>
        </w:rPr>
        <w:object w:dxaOrig="540" w:dyaOrig="279">
          <v:shape id="_x0000_i1063" type="#_x0000_t75" style="width:27pt;height:14.25pt" o:ole="">
            <v:imagedata r:id="rId91" o:title=""/>
          </v:shape>
          <o:OLEObject Type="Embed" ProgID="Equation.DSMT4" ShapeID="_x0000_i1063" DrawAspect="Content" ObjectID="_1760767998" r:id="rId92"/>
        </w:object>
      </w:r>
      <w:r w:rsidRPr="00AF5275">
        <w:rPr>
          <w:rFonts w:ascii="Times New Roman" w:hAnsi="Times New Roman" w:cs="Times New Roman"/>
          <w:sz w:val="26"/>
          <w:szCs w:val="26"/>
        </w:rPr>
        <w:t xml:space="preserve"> có giá trị bằng nguyên tử khối.</w:t>
      </w:r>
    </w:p>
    <w:p w:rsidR="00073799" w:rsidRPr="00AF5275" w:rsidRDefault="00073799" w:rsidP="000B36E9">
      <w:pPr>
        <w:spacing w:after="0"/>
        <w:rPr>
          <w:rFonts w:ascii="Times New Roman" w:hAnsi="Times New Roman" w:cs="Times New Roman"/>
          <w:sz w:val="26"/>
          <w:szCs w:val="26"/>
        </w:rPr>
      </w:pPr>
      <w:bookmarkStart w:id="0" w:name="_GoBack"/>
      <w:r>
        <w:rPr>
          <w:rFonts w:ascii="Times New Roman" w:hAnsi="Times New Roman" w:cs="Times New Roman"/>
          <w:noProof/>
          <w:sz w:val="26"/>
          <w:szCs w:val="26"/>
        </w:rPr>
        <w:lastRenderedPageBreak/>
        <w:drawing>
          <wp:inline distT="0" distB="0" distL="0" distR="0">
            <wp:extent cx="2952750" cy="2238801"/>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952750" cy="2238801"/>
                    </a:xfrm>
                    <a:prstGeom prst="rect">
                      <a:avLst/>
                    </a:prstGeom>
                    <a:noFill/>
                    <a:ln>
                      <a:noFill/>
                    </a:ln>
                  </pic:spPr>
                </pic:pic>
              </a:graphicData>
            </a:graphic>
          </wp:inline>
        </w:drawing>
      </w:r>
      <w:bookmarkEnd w:id="0"/>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a. Viết kí hiệu nguyên tử (dạng </w:t>
      </w:r>
      <w:r w:rsidR="004A3DC3" w:rsidRPr="00AF5275">
        <w:rPr>
          <w:rFonts w:ascii="Times New Roman" w:hAnsi="Times New Roman" w:cs="Times New Roman"/>
          <w:position w:val="-12"/>
          <w:sz w:val="26"/>
          <w:szCs w:val="26"/>
        </w:rPr>
        <w:object w:dxaOrig="420" w:dyaOrig="380">
          <v:shape id="_x0000_i1064" type="#_x0000_t75" style="width:21pt;height:18.75pt" o:ole="">
            <v:imagedata r:id="rId94" o:title=""/>
          </v:shape>
          <o:OLEObject Type="Embed" ProgID="Equation.DSMT4" ShapeID="_x0000_i1064" DrawAspect="Content" ObjectID="_1760767999" r:id="rId95"/>
        </w:object>
      </w:r>
      <w:r w:rsidRPr="00AF5275">
        <w:rPr>
          <w:rFonts w:ascii="Times New Roman" w:hAnsi="Times New Roman" w:cs="Times New Roman"/>
          <w:sz w:val="26"/>
          <w:szCs w:val="26"/>
        </w:rPr>
        <w:t xml:space="preserve"> ) của các đồng vị gallium.</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b. Tính nguyên tử khối trung bình của gallium. Kết quả phép tính được làm tròn đến 3 (ba)</w:t>
      </w:r>
      <w:r w:rsidR="00073799">
        <w:rPr>
          <w:rFonts w:ascii="Times New Roman" w:hAnsi="Times New Roman" w:cs="Times New Roman"/>
          <w:sz w:val="26"/>
          <w:szCs w:val="26"/>
        </w:rPr>
        <w:t xml:space="preserve"> </w:t>
      </w:r>
      <w:r w:rsidRPr="00AF5275">
        <w:rPr>
          <w:rFonts w:ascii="Times New Roman" w:hAnsi="Times New Roman" w:cs="Times New Roman"/>
          <w:sz w:val="26"/>
          <w:szCs w:val="26"/>
        </w:rPr>
        <w:t>chữ số ở phần thập phân.</w:t>
      </w:r>
    </w:p>
    <w:p w:rsidR="006D77F8" w:rsidRPr="00AF5275" w:rsidRDefault="00C516AF" w:rsidP="000B36E9">
      <w:pPr>
        <w:spacing w:after="0" w:line="420" w:lineRule="exact"/>
        <w:rPr>
          <w:rFonts w:ascii="Times New Roman" w:hAnsi="Times New Roman" w:cs="Times New Roman"/>
          <w:sz w:val="26"/>
          <w:szCs w:val="26"/>
        </w:rPr>
      </w:pPr>
      <w:r w:rsidRPr="002F0AB2">
        <w:rPr>
          <w:rFonts w:ascii="Times New Roman" w:hAnsi="Times New Roman" w:cs="Times New Roman"/>
          <w:b/>
          <w:color w:val="FF0000"/>
          <w:sz w:val="26"/>
          <w:szCs w:val="26"/>
        </w:rPr>
        <w:t>Câu 2</w:t>
      </w:r>
      <w:r w:rsidR="003558B6" w:rsidRPr="002F0AB2">
        <w:rPr>
          <w:rFonts w:ascii="Times New Roman" w:hAnsi="Times New Roman" w:cs="Times New Roman"/>
          <w:b/>
          <w:color w:val="FF0000"/>
          <w:sz w:val="26"/>
          <w:szCs w:val="26"/>
        </w:rPr>
        <w:t>:</w:t>
      </w:r>
      <w:r w:rsidRPr="00AF5275">
        <w:rPr>
          <w:rFonts w:ascii="Times New Roman" w:hAnsi="Times New Roman" w:cs="Times New Roman"/>
          <w:b/>
          <w:sz w:val="26"/>
          <w:szCs w:val="26"/>
        </w:rPr>
        <w:t xml:space="preserve"> (1,8 điểm)</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Cho hai nguyên tử </w:t>
      </w:r>
      <w:r w:rsidR="004A3DC3" w:rsidRPr="00AF5275">
        <w:rPr>
          <w:rFonts w:ascii="Times New Roman" w:hAnsi="Times New Roman" w:cs="Times New Roman"/>
          <w:position w:val="-14"/>
          <w:sz w:val="26"/>
          <w:szCs w:val="26"/>
        </w:rPr>
        <w:object w:dxaOrig="1020" w:dyaOrig="400">
          <v:shape id="_x0000_i1065" type="#_x0000_t75" style="width:51pt;height:20.25pt" o:ole="">
            <v:imagedata r:id="rId96" o:title=""/>
          </v:shape>
          <o:OLEObject Type="Embed" ProgID="Equation.DSMT4" ShapeID="_x0000_i1065" DrawAspect="Content" ObjectID="_1760768000" r:id="rId97"/>
        </w:object>
      </w:r>
      <w:r w:rsidRPr="00AF5275">
        <w:rPr>
          <w:rFonts w:ascii="Times New Roman" w:hAnsi="Times New Roman" w:cs="Times New Roman"/>
          <w:sz w:val="26"/>
          <w:szCs w:val="26"/>
        </w:rPr>
        <w:t xml:space="preserve"> và </w:t>
      </w:r>
      <w:r w:rsidR="004A3DC3" w:rsidRPr="00AF5275">
        <w:rPr>
          <w:rFonts w:ascii="Times New Roman" w:hAnsi="Times New Roman" w:cs="Times New Roman"/>
          <w:position w:val="-14"/>
          <w:sz w:val="26"/>
          <w:szCs w:val="26"/>
        </w:rPr>
        <w:object w:dxaOrig="1080" w:dyaOrig="400">
          <v:shape id="_x0000_i1066" type="#_x0000_t75" style="width:54pt;height:20.25pt" o:ole="">
            <v:imagedata r:id="rId98" o:title=""/>
          </v:shape>
          <o:OLEObject Type="Embed" ProgID="Equation.DSMT4" ShapeID="_x0000_i1066" DrawAspect="Content" ObjectID="_1760768001" r:id="rId99"/>
        </w:object>
      </w:r>
      <w:r w:rsidRPr="00AF5275">
        <w:rPr>
          <w:rFonts w:ascii="Times New Roman" w:hAnsi="Times New Roman" w:cs="Times New Roman"/>
          <w:sz w:val="26"/>
          <w:szCs w:val="26"/>
        </w:rPr>
        <w:t>.</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a. Viết cấu hình electron đầy đủ và xác định tính chất hóa học cơ bản của </w:t>
      </w:r>
      <w:r w:rsidR="004A3DC3" w:rsidRPr="00AF5275">
        <w:rPr>
          <w:rFonts w:ascii="Times New Roman" w:hAnsi="Times New Roman" w:cs="Times New Roman"/>
          <w:position w:val="-10"/>
          <w:sz w:val="26"/>
          <w:szCs w:val="26"/>
        </w:rPr>
        <w:object w:dxaOrig="520" w:dyaOrig="320">
          <v:shape id="_x0000_i1067" type="#_x0000_t75" style="width:26.25pt;height:15.75pt" o:ole="">
            <v:imagedata r:id="rId100" o:title=""/>
          </v:shape>
          <o:OLEObject Type="Embed" ProgID="Equation.DSMT4" ShapeID="_x0000_i1067" DrawAspect="Content" ObjectID="_1760768002" r:id="rId101"/>
        </w:object>
      </w:r>
      <w:r w:rsidRPr="00AF5275">
        <w:rPr>
          <w:rFonts w:ascii="Times New Roman" w:hAnsi="Times New Roman" w:cs="Times New Roman"/>
          <w:sz w:val="26"/>
          <w:szCs w:val="26"/>
        </w:rPr>
        <w:t>.</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b. Dựa vào cấu hình electron và quy tắc octet, hãy cho biết các nguyên tử </w:t>
      </w:r>
      <w:r w:rsidR="004A3DC3" w:rsidRPr="00AF5275">
        <w:rPr>
          <w:rFonts w:ascii="Times New Roman" w:hAnsi="Times New Roman" w:cs="Times New Roman"/>
          <w:position w:val="-10"/>
          <w:sz w:val="26"/>
          <w:szCs w:val="26"/>
        </w:rPr>
        <w:object w:dxaOrig="520" w:dyaOrig="320">
          <v:shape id="_x0000_i1068" type="#_x0000_t75" style="width:26.25pt;height:15.75pt" o:ole="">
            <v:imagedata r:id="rId102" o:title=""/>
          </v:shape>
          <o:OLEObject Type="Embed" ProgID="Equation.DSMT4" ShapeID="_x0000_i1068" DrawAspect="Content" ObjectID="_1760768003" r:id="rId103"/>
        </w:object>
      </w:r>
      <w:r w:rsidRPr="00AF5275">
        <w:rPr>
          <w:rFonts w:ascii="Times New Roman" w:hAnsi="Times New Roman" w:cs="Times New Roman"/>
          <w:sz w:val="26"/>
          <w:szCs w:val="26"/>
        </w:rPr>
        <w:t xml:space="preserve"> có xu hướng nhường hay nhận bao nhiêu electron? Biểu diễn sự hình thành ion tương ứng của </w:t>
      </w:r>
      <w:r w:rsidR="004A3DC3" w:rsidRPr="00AF5275">
        <w:rPr>
          <w:rFonts w:ascii="Times New Roman" w:hAnsi="Times New Roman" w:cs="Times New Roman"/>
          <w:position w:val="-4"/>
          <w:sz w:val="26"/>
          <w:szCs w:val="26"/>
        </w:rPr>
        <w:object w:dxaOrig="260" w:dyaOrig="260">
          <v:shape id="_x0000_i1069" type="#_x0000_t75" style="width:12.75pt;height:12.75pt" o:ole="">
            <v:imagedata r:id="rId104" o:title=""/>
          </v:shape>
          <o:OLEObject Type="Embed" ProgID="Equation.DSMT4" ShapeID="_x0000_i1069" DrawAspect="Content" ObjectID="_1760768004" r:id="rId105"/>
        </w:object>
      </w:r>
      <w:r w:rsidRPr="00AF5275">
        <w:rPr>
          <w:rFonts w:ascii="Times New Roman" w:hAnsi="Times New Roman" w:cs="Times New Roman"/>
          <w:sz w:val="26"/>
          <w:szCs w:val="26"/>
        </w:rPr>
        <w:t>, Y và sự tương tác giữa các ion đó để tạo thành hợp chất.</w:t>
      </w:r>
    </w:p>
    <w:p w:rsidR="006D77F8" w:rsidRPr="00AF5275" w:rsidRDefault="00C516AF" w:rsidP="000B36E9">
      <w:pPr>
        <w:spacing w:after="0" w:line="420" w:lineRule="exact"/>
        <w:rPr>
          <w:rFonts w:ascii="Times New Roman" w:hAnsi="Times New Roman" w:cs="Times New Roman"/>
          <w:sz w:val="26"/>
          <w:szCs w:val="26"/>
        </w:rPr>
      </w:pPr>
      <w:r w:rsidRPr="002F0AB2">
        <w:rPr>
          <w:rFonts w:ascii="Times New Roman" w:hAnsi="Times New Roman" w:cs="Times New Roman"/>
          <w:b/>
          <w:color w:val="FF0000"/>
          <w:sz w:val="26"/>
          <w:szCs w:val="26"/>
        </w:rPr>
        <w:t>Câu 3</w:t>
      </w:r>
      <w:r w:rsidR="003558B6" w:rsidRPr="002F0AB2">
        <w:rPr>
          <w:rFonts w:ascii="Times New Roman" w:hAnsi="Times New Roman" w:cs="Times New Roman"/>
          <w:b/>
          <w:color w:val="FF0000"/>
          <w:sz w:val="26"/>
          <w:szCs w:val="26"/>
        </w:rPr>
        <w:t>:</w:t>
      </w:r>
      <w:r w:rsidRPr="00AF5275">
        <w:rPr>
          <w:rFonts w:ascii="Times New Roman" w:hAnsi="Times New Roman" w:cs="Times New Roman"/>
          <w:b/>
          <w:sz w:val="26"/>
          <w:szCs w:val="26"/>
        </w:rPr>
        <w:t xml:space="preserve"> (1,6 điểm)</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Trong hoạt động luyện tập cuối chương 2 - Bảng tuần hoàn các nguyên tố hóa học, giáo viên nêu nhiệm vụ sau đây để các nhóm học sinh thảo luận:</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"Nguyên tử của nguyên tố X có lớp electron ngoài cùng là lớp M. Ở trạg thái co bản, nguyên tủ của </w:t>
      </w:r>
      <w:r w:rsidR="004A3DC3" w:rsidRPr="00AF5275">
        <w:rPr>
          <w:rFonts w:ascii="Times New Roman" w:hAnsi="Times New Roman" w:cs="Times New Roman"/>
          <w:position w:val="-4"/>
          <w:sz w:val="26"/>
          <w:szCs w:val="26"/>
        </w:rPr>
        <w:object w:dxaOrig="279" w:dyaOrig="260">
          <v:shape id="_x0000_i1070" type="#_x0000_t75" style="width:14.25pt;height:12.75pt" o:ole="">
            <v:imagedata r:id="rId106" o:title=""/>
          </v:shape>
          <o:OLEObject Type="Embed" ProgID="Equation.DSMT4" ShapeID="_x0000_i1070" DrawAspect="Content" ObjectID="_1760768005" r:id="rId107"/>
        </w:object>
      </w:r>
      <w:r w:rsidRPr="00AF5275">
        <w:rPr>
          <w:rFonts w:ascii="Times New Roman" w:hAnsi="Times New Roman" w:cs="Times New Roman"/>
          <w:sz w:val="26"/>
          <w:szCs w:val="26"/>
        </w:rPr>
        <w:t xml:space="preserve"> không có electron độc thân. Hãy xác định vị trí (số thứ tụ ô nguyên tố, chu kì, nhóm) của X trong bảng tuần hoàn".</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Khi thảo luận nhóm, bạn A đã nêu ý kiến như sau: "Nếu không dùng bảng tuần hoàn các nguyên tố hóa học thì không thể xác định được vị trí của X".</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Em có đồng ý với ý kiến của bạn </w:t>
      </w:r>
      <w:r w:rsidR="004A3DC3" w:rsidRPr="00AF5275">
        <w:rPr>
          <w:rFonts w:ascii="Times New Roman" w:hAnsi="Times New Roman" w:cs="Times New Roman"/>
          <w:position w:val="-4"/>
          <w:sz w:val="26"/>
          <w:szCs w:val="26"/>
        </w:rPr>
        <w:object w:dxaOrig="260" w:dyaOrig="260">
          <v:shape id="_x0000_i1071" type="#_x0000_t75" style="width:12.75pt;height:12.75pt" o:ole="">
            <v:imagedata r:id="rId108" o:title=""/>
          </v:shape>
          <o:OLEObject Type="Embed" ProgID="Equation.DSMT4" ShapeID="_x0000_i1071" DrawAspect="Content" ObjectID="_1760768006" r:id="rId109"/>
        </w:object>
      </w:r>
      <w:r w:rsidRPr="00AF5275">
        <w:rPr>
          <w:rFonts w:ascii="Times New Roman" w:hAnsi="Times New Roman" w:cs="Times New Roman"/>
          <w:sz w:val="26"/>
          <w:szCs w:val="26"/>
        </w:rPr>
        <w:t xml:space="preserve"> hay không? Vì sao? Hãy làm sáng tỏ khẳng định của em bằng cách thực hiện nhiệm vụ mà giáo viên đã nêu ở trên.</w:t>
      </w:r>
    </w:p>
    <w:p w:rsidR="006D77F8" w:rsidRPr="00AF5275" w:rsidRDefault="00C516AF" w:rsidP="000B36E9">
      <w:pPr>
        <w:spacing w:after="0" w:line="420" w:lineRule="exact"/>
        <w:rPr>
          <w:rFonts w:ascii="Times New Roman" w:hAnsi="Times New Roman" w:cs="Times New Roman"/>
          <w:sz w:val="26"/>
          <w:szCs w:val="26"/>
        </w:rPr>
      </w:pPr>
      <w:r w:rsidRPr="002F0AB2">
        <w:rPr>
          <w:rFonts w:ascii="Times New Roman" w:hAnsi="Times New Roman" w:cs="Times New Roman"/>
          <w:b/>
          <w:color w:val="FF0000"/>
          <w:sz w:val="26"/>
          <w:szCs w:val="26"/>
        </w:rPr>
        <w:t>Câu 4</w:t>
      </w:r>
      <w:r w:rsidR="003558B6" w:rsidRPr="002F0AB2">
        <w:rPr>
          <w:rFonts w:ascii="Times New Roman" w:hAnsi="Times New Roman" w:cs="Times New Roman"/>
          <w:b/>
          <w:color w:val="FF0000"/>
          <w:sz w:val="26"/>
          <w:szCs w:val="26"/>
        </w:rPr>
        <w:t>:</w:t>
      </w:r>
      <w:r w:rsidRPr="00AF5275">
        <w:rPr>
          <w:rFonts w:ascii="Times New Roman" w:hAnsi="Times New Roman" w:cs="Times New Roman"/>
          <w:b/>
          <w:sz w:val="26"/>
          <w:szCs w:val="26"/>
        </w:rPr>
        <w:t xml:space="preserve"> (0,8 điểm)</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 xml:space="preserve">Tại sao muối ăn </w:t>
      </w:r>
      <w:r w:rsidR="004A3DC3" w:rsidRPr="00AF5275">
        <w:rPr>
          <w:rFonts w:ascii="Times New Roman" w:hAnsi="Times New Roman" w:cs="Times New Roman"/>
          <w:position w:val="-14"/>
          <w:sz w:val="26"/>
          <w:szCs w:val="26"/>
        </w:rPr>
        <w:object w:dxaOrig="780" w:dyaOrig="400">
          <v:shape id="_x0000_i1072" type="#_x0000_t75" style="width:39pt;height:20.25pt" o:ole="">
            <v:imagedata r:id="rId110" o:title=""/>
          </v:shape>
          <o:OLEObject Type="Embed" ProgID="Equation.DSMT4" ShapeID="_x0000_i1072" DrawAspect="Content" ObjectID="_1760768007" r:id="rId111"/>
        </w:object>
      </w:r>
      <w:r w:rsidRPr="00AF5275">
        <w:rPr>
          <w:rFonts w:ascii="Times New Roman" w:hAnsi="Times New Roman" w:cs="Times New Roman"/>
          <w:sz w:val="26"/>
          <w:szCs w:val="26"/>
        </w:rPr>
        <w:t xml:space="preserve"> tồn tại ở trạng thái rắn và cứng trong điều kiện thường, nhưng lại dễ vỡ khi bị một tác động nhẹ?</w:t>
      </w:r>
    </w:p>
    <w:p w:rsidR="006D77F8" w:rsidRPr="00B356D0" w:rsidRDefault="00B356D0" w:rsidP="00B356D0">
      <w:pPr>
        <w:pStyle w:val="MTDisplayEquation"/>
        <w:spacing w:before="0" w:after="0"/>
        <w:jc w:val="center"/>
        <w:rPr>
          <w:rFonts w:ascii="Times New Roman" w:hAnsi="Times New Roman" w:cs="Times New Roman"/>
          <w:b/>
          <w:sz w:val="26"/>
          <w:szCs w:val="26"/>
        </w:rPr>
      </w:pPr>
      <w:r>
        <w:rPr>
          <w:rFonts w:ascii="Times New Roman" w:hAnsi="Times New Roman" w:cs="Times New Roman"/>
          <w:b/>
          <w:sz w:val="26"/>
          <w:szCs w:val="26"/>
        </w:rPr>
        <w:t>------</w:t>
      </w:r>
      <w:r w:rsidRPr="00B356D0">
        <w:rPr>
          <w:rFonts w:ascii="Times New Roman" w:hAnsi="Times New Roman" w:cs="Times New Roman"/>
          <w:b/>
          <w:sz w:val="26"/>
          <w:szCs w:val="26"/>
        </w:rPr>
        <w:t>HẾT</w:t>
      </w:r>
      <w:r>
        <w:rPr>
          <w:rFonts w:ascii="Times New Roman" w:hAnsi="Times New Roman" w:cs="Times New Roman"/>
          <w:b/>
          <w:sz w:val="26"/>
          <w:szCs w:val="26"/>
        </w:rPr>
        <w:t>-----</w:t>
      </w:r>
    </w:p>
    <w:p w:rsidR="006D77F8" w:rsidRPr="00AF5275" w:rsidRDefault="00C516AF" w:rsidP="000B36E9">
      <w:pPr>
        <w:spacing w:after="0"/>
        <w:rPr>
          <w:rFonts w:ascii="Times New Roman" w:hAnsi="Times New Roman" w:cs="Times New Roman"/>
          <w:sz w:val="26"/>
          <w:szCs w:val="26"/>
        </w:rPr>
      </w:pPr>
      <w:r w:rsidRPr="00AF5275">
        <w:rPr>
          <w:rFonts w:ascii="Times New Roman" w:hAnsi="Times New Roman" w:cs="Times New Roman"/>
          <w:sz w:val="26"/>
          <w:szCs w:val="26"/>
        </w:rPr>
        <w:t>Lưu ý: Học sinh không được sử dụng tài liệu và Bảng tuần hoàn các nguyên tố hóa học.</w:t>
      </w:r>
    </w:p>
    <w:p w:rsidR="000B36E9" w:rsidRPr="00AF5275" w:rsidRDefault="000B36E9" w:rsidP="000B36E9">
      <w:pPr>
        <w:spacing w:after="0" w:line="312" w:lineRule="auto"/>
        <w:jc w:val="center"/>
        <w:rPr>
          <w:rFonts w:ascii="Times New Roman" w:eastAsia="Calibri" w:hAnsi="Times New Roman" w:cs="Times New Roman"/>
          <w:b/>
          <w:color w:val="FF0000"/>
          <w:sz w:val="26"/>
          <w:szCs w:val="26"/>
        </w:rPr>
      </w:pPr>
      <w:r w:rsidRPr="00AF5275">
        <w:rPr>
          <w:rFonts w:ascii="Times New Roman" w:eastAsia="Calibri" w:hAnsi="Times New Roman" w:cs="Times New Roman"/>
          <w:b/>
          <w:color w:val="FF0000"/>
          <w:sz w:val="26"/>
          <w:szCs w:val="26"/>
        </w:rPr>
        <w:t>ĐÁP ÁN</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0F621E" w:rsidRPr="00AF5275" w:rsidTr="00053258">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1</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B</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6</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D</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11</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B</w:t>
            </w:r>
          </w:p>
        </w:tc>
      </w:tr>
      <w:tr w:rsidR="000F621E" w:rsidRPr="00AF5275" w:rsidTr="00053258">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2</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D</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7</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D</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12</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A</w:t>
            </w:r>
          </w:p>
        </w:tc>
      </w:tr>
      <w:tr w:rsidR="000F621E" w:rsidRPr="00AF5275" w:rsidTr="00053258">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3</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C</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8</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C</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13</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C</w:t>
            </w:r>
          </w:p>
        </w:tc>
      </w:tr>
      <w:tr w:rsidR="000F621E" w:rsidRPr="00AF5275" w:rsidTr="00053258">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4</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A</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9</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B</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14</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C</w:t>
            </w:r>
          </w:p>
        </w:tc>
      </w:tr>
      <w:tr w:rsidR="000F621E" w:rsidRPr="00AF5275" w:rsidTr="00053258">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5</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A</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10</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D</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15</w:t>
            </w:r>
          </w:p>
        </w:tc>
        <w:tc>
          <w:tcPr>
            <w:tcW w:w="1476" w:type="dxa"/>
            <w:vAlign w:val="center"/>
          </w:tcPr>
          <w:p w:rsidR="000F621E" w:rsidRPr="00AF5275" w:rsidRDefault="000F621E" w:rsidP="0053493D">
            <w:pPr>
              <w:jc w:val="center"/>
              <w:rPr>
                <w:rFonts w:ascii="Times New Roman" w:hAnsi="Times New Roman" w:cs="Times New Roman"/>
                <w:b/>
                <w:color w:val="7030A0"/>
                <w:sz w:val="26"/>
                <w:szCs w:val="26"/>
              </w:rPr>
            </w:pPr>
            <w:r w:rsidRPr="00AF5275">
              <w:rPr>
                <w:rFonts w:ascii="Times New Roman" w:hAnsi="Times New Roman" w:cs="Times New Roman"/>
                <w:b/>
                <w:color w:val="7030A0"/>
                <w:sz w:val="26"/>
                <w:szCs w:val="26"/>
              </w:rPr>
              <w:t>B</w:t>
            </w:r>
          </w:p>
        </w:tc>
      </w:tr>
    </w:tbl>
    <w:p w:rsidR="000F621E" w:rsidRPr="00AF5275" w:rsidRDefault="000F621E" w:rsidP="00237544">
      <w:pPr>
        <w:spacing w:after="0"/>
        <w:rPr>
          <w:rFonts w:ascii="Times New Roman" w:hAnsi="Times New Roman" w:cs="Times New Roman"/>
          <w:b/>
          <w:sz w:val="26"/>
          <w:szCs w:val="26"/>
        </w:rPr>
      </w:pPr>
    </w:p>
    <w:sectPr w:rsidR="000F621E" w:rsidRPr="00AF5275" w:rsidSect="00237544">
      <w:headerReference w:type="default" r:id="rId112"/>
      <w:footerReference w:type="default" r:id="rId113"/>
      <w:pgSz w:w="12240" w:h="15840"/>
      <w:pgMar w:top="668" w:right="1800" w:bottom="709" w:left="1800" w:header="426"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072" w:rsidRDefault="003E7072" w:rsidP="004464B6">
      <w:pPr>
        <w:spacing w:after="0" w:line="240" w:lineRule="auto"/>
      </w:pPr>
      <w:r>
        <w:separator/>
      </w:r>
    </w:p>
  </w:endnote>
  <w:endnote w:type="continuationSeparator" w:id="0">
    <w:p w:rsidR="003E7072" w:rsidRDefault="003E7072" w:rsidP="0044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2FD" w:rsidRPr="007F62FD" w:rsidRDefault="007F62FD" w:rsidP="007F62FD">
    <w:pPr>
      <w:tabs>
        <w:tab w:val="center" w:pos="4680"/>
        <w:tab w:val="right" w:pos="9360"/>
      </w:tabs>
      <w:spacing w:after="0" w:line="240" w:lineRule="auto"/>
      <w:rPr>
        <w:rFonts w:asciiTheme="minorHAnsi"/>
      </w:rPr>
    </w:pPr>
    <w:r w:rsidRPr="007F62F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F62FD">
      <w:rPr>
        <w:rFonts w:ascii="Times New Roman" w:eastAsia="SimSun" w:hAnsi="Times New Roman" w:cs="Times New Roman"/>
        <w:b/>
        <w:color w:val="000000"/>
        <w:kern w:val="2"/>
        <w:sz w:val="24"/>
        <w:szCs w:val="24"/>
        <w:lang w:val="nl-NL" w:eastAsia="zh-CN"/>
      </w:rPr>
      <w:t xml:space="preserve">   </w:t>
    </w:r>
    <w:r w:rsidRPr="007F62FD">
      <w:rPr>
        <w:rFonts w:ascii="Times New Roman" w:eastAsia="SimSun" w:hAnsi="Times New Roman" w:cs="Times New Roman"/>
        <w:b/>
        <w:color w:val="00B0F0"/>
        <w:kern w:val="2"/>
        <w:sz w:val="24"/>
        <w:szCs w:val="24"/>
        <w:lang w:val="nl-NL" w:eastAsia="zh-CN"/>
      </w:rPr>
      <w:t/>
    </w:r>
    <w:r w:rsidRPr="007F62FD">
      <w:rPr>
        <w:rFonts w:ascii="Times New Roman" w:eastAsia="SimSun" w:hAnsi="Times New Roman" w:cs="Times New Roman"/>
        <w:b/>
        <w:color w:val="FF0000"/>
        <w:kern w:val="2"/>
        <w:sz w:val="24"/>
        <w:szCs w:val="24"/>
        <w:lang w:val="nl-NL" w:eastAsia="zh-CN"/>
      </w:rPr>
      <w:t xml:space="preserve"/>
    </w:r>
    <w:r w:rsidRPr="007F62FD">
      <w:rPr>
        <w:rFonts w:ascii="Times New Roman" w:eastAsia="SimSun" w:hAnsi="Times New Roman" w:cs="Times New Roman"/>
        <w:b/>
        <w:color w:val="000000"/>
        <w:kern w:val="2"/>
        <w:sz w:val="24"/>
        <w:szCs w:val="24"/>
        <w:lang w:eastAsia="zh-CN"/>
      </w:rPr>
      <w:t xml:space="preserve">                                </w:t>
    </w:r>
    <w:r w:rsidRPr="007F62FD">
      <w:rPr>
        <w:rFonts w:ascii="Times New Roman" w:eastAsia="SimSun" w:hAnsi="Times New Roman" w:cs="Times New Roman"/>
        <w:b/>
        <w:color w:val="FF0000"/>
        <w:kern w:val="2"/>
        <w:sz w:val="24"/>
        <w:szCs w:val="24"/>
        <w:lang w:eastAsia="zh-CN"/>
      </w:rPr>
      <w:t>Trang</w:t>
    </w:r>
    <w:r w:rsidRPr="007F62FD">
      <w:rPr>
        <w:rFonts w:ascii="Times New Roman" w:eastAsia="SimSun" w:hAnsi="Times New Roman" w:cs="Times New Roman"/>
        <w:b/>
        <w:color w:val="0070C0"/>
        <w:kern w:val="2"/>
        <w:sz w:val="24"/>
        <w:szCs w:val="24"/>
        <w:lang w:eastAsia="zh-CN"/>
      </w:rPr>
      <w:t xml:space="preserve"> </w:t>
    </w:r>
    <w:r w:rsidRPr="007F62FD">
      <w:rPr>
        <w:rFonts w:ascii="Times New Roman" w:eastAsia="SimSun" w:hAnsi="Times New Roman" w:cs="Times New Roman"/>
        <w:b/>
        <w:color w:val="0070C0"/>
        <w:kern w:val="2"/>
        <w:sz w:val="24"/>
        <w:szCs w:val="24"/>
        <w:lang w:eastAsia="zh-CN"/>
      </w:rPr>
      <w:fldChar w:fldCharType="begin"/>
    </w:r>
    <w:r w:rsidRPr="007F62FD">
      <w:rPr>
        <w:rFonts w:ascii="Times New Roman" w:eastAsia="SimSun" w:hAnsi="Times New Roman" w:cs="Times New Roman"/>
        <w:b/>
        <w:color w:val="0070C0"/>
        <w:kern w:val="2"/>
        <w:sz w:val="24"/>
        <w:szCs w:val="24"/>
        <w:lang w:eastAsia="zh-CN"/>
      </w:rPr>
      <w:instrText xml:space="preserve"> PAGE   \* MERGEFORMAT </w:instrText>
    </w:r>
    <w:r w:rsidRPr="007F62FD">
      <w:rPr>
        <w:rFonts w:ascii="Times New Roman" w:eastAsia="SimSun" w:hAnsi="Times New Roman" w:cs="Times New Roman"/>
        <w:b/>
        <w:color w:val="0070C0"/>
        <w:kern w:val="2"/>
        <w:sz w:val="24"/>
        <w:szCs w:val="24"/>
        <w:lang w:eastAsia="zh-CN"/>
      </w:rPr>
      <w:fldChar w:fldCharType="separate"/>
    </w:r>
    <w:r w:rsidR="00237544">
      <w:rPr>
        <w:rFonts w:ascii="Times New Roman" w:eastAsia="SimSun" w:hAnsi="Times New Roman" w:cs="Times New Roman"/>
        <w:b/>
        <w:noProof/>
        <w:color w:val="0070C0"/>
        <w:kern w:val="2"/>
        <w:sz w:val="24"/>
        <w:szCs w:val="24"/>
        <w:lang w:eastAsia="zh-CN"/>
      </w:rPr>
      <w:t>5</w:t>
    </w:r>
    <w:r w:rsidRPr="007F62F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072" w:rsidRDefault="003E7072" w:rsidP="004464B6">
      <w:pPr>
        <w:spacing w:after="0" w:line="240" w:lineRule="auto"/>
      </w:pPr>
      <w:r>
        <w:separator/>
      </w:r>
    </w:p>
  </w:footnote>
  <w:footnote w:type="continuationSeparator" w:id="0">
    <w:p w:rsidR="003E7072" w:rsidRDefault="003E7072" w:rsidP="00446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2FD" w:rsidRPr="007F62FD" w:rsidRDefault="007F62FD" w:rsidP="007F62F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F62FD">
      <w:rPr>
        <w:rFonts w:ascii="Times New Roman" w:eastAsia="Calibri" w:hAnsi="Times New Roman" w:cs="Times New Roman"/>
        <w:b/>
        <w:color w:val="00B0F0"/>
        <w:sz w:val="24"/>
        <w:szCs w:val="24"/>
        <w:lang w:val="nl-NL"/>
      </w:rPr>
      <w:t/>
    </w:r>
    <w:r w:rsidRPr="007F62F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D7681"/>
    <w:multiLevelType w:val="hybridMultilevel"/>
    <w:tmpl w:val="14347FBE"/>
    <w:lvl w:ilvl="0" w:tplc="2AC8A15E">
      <w:start w:val="1"/>
      <w:numFmt w:val="bullet"/>
      <w:lvlText w:val=""/>
      <w:lvlJc w:val="left"/>
      <w:pPr>
        <w:tabs>
          <w:tab w:val="num" w:pos="720"/>
        </w:tabs>
        <w:ind w:left="720" w:hanging="360"/>
      </w:pPr>
      <w:rPr>
        <w:rFonts w:ascii="Symbol" w:hAnsi="Symbol" w:hint="default"/>
      </w:rPr>
    </w:lvl>
    <w:lvl w:ilvl="1" w:tplc="19C2A34C">
      <w:numFmt w:val="decimal"/>
      <w:lvlText w:val=""/>
      <w:lvlJc w:val="left"/>
    </w:lvl>
    <w:lvl w:ilvl="2" w:tplc="46ACC4E0">
      <w:numFmt w:val="decimal"/>
      <w:lvlText w:val=""/>
      <w:lvlJc w:val="left"/>
    </w:lvl>
    <w:lvl w:ilvl="3" w:tplc="67243534">
      <w:numFmt w:val="decimal"/>
      <w:lvlText w:val=""/>
      <w:lvlJc w:val="left"/>
    </w:lvl>
    <w:lvl w:ilvl="4" w:tplc="8DD4654A">
      <w:numFmt w:val="decimal"/>
      <w:lvlText w:val=""/>
      <w:lvlJc w:val="left"/>
    </w:lvl>
    <w:lvl w:ilvl="5" w:tplc="6902F7AA">
      <w:numFmt w:val="decimal"/>
      <w:lvlText w:val=""/>
      <w:lvlJc w:val="left"/>
    </w:lvl>
    <w:lvl w:ilvl="6" w:tplc="CD34E98E">
      <w:numFmt w:val="decimal"/>
      <w:lvlText w:val=""/>
      <w:lvlJc w:val="left"/>
    </w:lvl>
    <w:lvl w:ilvl="7" w:tplc="B46AF8FE">
      <w:numFmt w:val="decimal"/>
      <w:lvlText w:val=""/>
      <w:lvlJc w:val="left"/>
    </w:lvl>
    <w:lvl w:ilvl="8" w:tplc="F3F0F4E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F8"/>
    <w:rsid w:val="00073799"/>
    <w:rsid w:val="000B36E9"/>
    <w:rsid w:val="000F621E"/>
    <w:rsid w:val="00237544"/>
    <w:rsid w:val="002D4439"/>
    <w:rsid w:val="002F0AB2"/>
    <w:rsid w:val="003558B6"/>
    <w:rsid w:val="003D1D0A"/>
    <w:rsid w:val="003E7072"/>
    <w:rsid w:val="004464B6"/>
    <w:rsid w:val="004A3DC3"/>
    <w:rsid w:val="006D77F8"/>
    <w:rsid w:val="00740599"/>
    <w:rsid w:val="007F62FD"/>
    <w:rsid w:val="009A706C"/>
    <w:rsid w:val="00AF5275"/>
    <w:rsid w:val="00B356D0"/>
    <w:rsid w:val="00B4047A"/>
    <w:rsid w:val="00C516AF"/>
    <w:rsid w:val="00D77BF7"/>
    <w:rsid w:val="00DB30A3"/>
    <w:rsid w:val="00E12B7B"/>
    <w:rsid w:val="00ED24A2"/>
    <w:rsid w:val="00EF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D4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39"/>
    <w:rPr>
      <w:rFonts w:ascii="Tahoma" w:hAnsi="Tahoma" w:cs="Tahoma"/>
      <w:sz w:val="16"/>
      <w:szCs w:val="16"/>
    </w:rPr>
  </w:style>
  <w:style w:type="character" w:customStyle="1" w:styleId="MTConvertedEquation">
    <w:name w:val="MTConvertedEquation"/>
    <w:basedOn w:val="DefaultParagraphFont"/>
    <w:rsid w:val="004A3DC3"/>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4A3DC3"/>
    <w:pPr>
      <w:tabs>
        <w:tab w:val="center" w:pos="4320"/>
        <w:tab w:val="right" w:pos="8640"/>
      </w:tabs>
      <w:spacing w:before="360" w:line="420" w:lineRule="exact"/>
    </w:pPr>
  </w:style>
  <w:style w:type="character" w:customStyle="1" w:styleId="MTDisplayEquationChar">
    <w:name w:val="MTDisplayEquation Char"/>
    <w:basedOn w:val="DefaultParagraphFont"/>
    <w:link w:val="MTDisplayEquation"/>
    <w:rsid w:val="004A3DC3"/>
  </w:style>
  <w:style w:type="table" w:customStyle="1" w:styleId="TableGrid2">
    <w:name w:val="Table Grid2"/>
    <w:basedOn w:val="TableNormal"/>
    <w:next w:val="TableGrid"/>
    <w:rsid w:val="000B36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3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62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46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4B6"/>
  </w:style>
  <w:style w:type="paragraph" w:styleId="Footer">
    <w:name w:val="footer"/>
    <w:basedOn w:val="Normal"/>
    <w:link w:val="FooterChar"/>
    <w:uiPriority w:val="99"/>
    <w:unhideWhenUsed/>
    <w:rsid w:val="0044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2D4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439"/>
    <w:rPr>
      <w:rFonts w:ascii="Tahoma" w:hAnsi="Tahoma" w:cs="Tahoma"/>
      <w:sz w:val="16"/>
      <w:szCs w:val="16"/>
    </w:rPr>
  </w:style>
  <w:style w:type="character" w:customStyle="1" w:styleId="MTConvertedEquation">
    <w:name w:val="MTConvertedEquation"/>
    <w:basedOn w:val="DefaultParagraphFont"/>
    <w:rsid w:val="004A3DC3"/>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4A3DC3"/>
    <w:pPr>
      <w:tabs>
        <w:tab w:val="center" w:pos="4320"/>
        <w:tab w:val="right" w:pos="8640"/>
      </w:tabs>
      <w:spacing w:before="360" w:line="420" w:lineRule="exact"/>
    </w:pPr>
  </w:style>
  <w:style w:type="character" w:customStyle="1" w:styleId="MTDisplayEquationChar">
    <w:name w:val="MTDisplayEquation Char"/>
    <w:basedOn w:val="DefaultParagraphFont"/>
    <w:link w:val="MTDisplayEquation"/>
    <w:rsid w:val="004A3DC3"/>
  </w:style>
  <w:style w:type="table" w:customStyle="1" w:styleId="TableGrid2">
    <w:name w:val="Table Grid2"/>
    <w:basedOn w:val="TableNormal"/>
    <w:next w:val="TableGrid"/>
    <w:rsid w:val="000B36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3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621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46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4B6"/>
  </w:style>
  <w:style w:type="paragraph" w:styleId="Footer">
    <w:name w:val="footer"/>
    <w:basedOn w:val="Normal"/>
    <w:link w:val="FooterChar"/>
    <w:uiPriority w:val="99"/>
    <w:unhideWhenUsed/>
    <w:rsid w:val="00446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1.wmf" Type="http://schemas.openxmlformats.org/officeDocument/2006/relationships/image"/><Relationship Id="rId101" Target="embeddings/oleObject43.bin" Type="http://schemas.openxmlformats.org/officeDocument/2006/relationships/oleObject"/><Relationship Id="rId102" Target="media/image52.wmf" Type="http://schemas.openxmlformats.org/officeDocument/2006/relationships/image"/><Relationship Id="rId103" Target="embeddings/oleObject44.bin" Type="http://schemas.openxmlformats.org/officeDocument/2006/relationships/oleObject"/><Relationship Id="rId104" Target="media/image53.wmf" Type="http://schemas.openxmlformats.org/officeDocument/2006/relationships/image"/><Relationship Id="rId105" Target="embeddings/oleObject45.bin" Type="http://schemas.openxmlformats.org/officeDocument/2006/relationships/oleObject"/><Relationship Id="rId106" Target="media/image54.wmf" Type="http://schemas.openxmlformats.org/officeDocument/2006/relationships/image"/><Relationship Id="rId107" Target="embeddings/oleObject46.bin" Type="http://schemas.openxmlformats.org/officeDocument/2006/relationships/oleObject"/><Relationship Id="rId108" Target="media/image55.wmf" Type="http://schemas.openxmlformats.org/officeDocument/2006/relationships/image"/><Relationship Id="rId109" Target="embeddings/oleObject47.bin" Type="http://schemas.openxmlformats.org/officeDocument/2006/relationships/oleObject"/><Relationship Id="rId11" Target="embeddings/oleObject2.bin" Type="http://schemas.openxmlformats.org/officeDocument/2006/relationships/oleObject"/><Relationship Id="rId110" Target="media/image56.wmf" Type="http://schemas.openxmlformats.org/officeDocument/2006/relationships/image"/><Relationship Id="rId111" Target="embeddings/oleObject48.bin" Type="http://schemas.openxmlformats.org/officeDocument/2006/relationships/oleObject"/><Relationship Id="rId112" Target="header1.xml" Type="http://schemas.openxmlformats.org/officeDocument/2006/relationships/header"/><Relationship Id="rId113" Target="footer1.xml" Type="http://schemas.openxmlformats.org/officeDocument/2006/relationships/footer"/><Relationship Id="rId114" Target="fontTable.xml" Type="http://schemas.openxmlformats.org/officeDocument/2006/relationships/fontTable"/><Relationship Id="rId115"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png" Type="http://schemas.openxmlformats.org/officeDocument/2006/relationships/image"/><Relationship Id="rId21" Target="media/image8.wmf" Type="http://schemas.openxmlformats.org/officeDocument/2006/relationships/image"/><Relationship Id="rId22" Target="embeddings/oleObject7.bin" Type="http://schemas.openxmlformats.org/officeDocument/2006/relationships/oleObject"/><Relationship Id="rId23" Target="media/image9.png" Type="http://schemas.openxmlformats.org/officeDocument/2006/relationships/image"/><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png" Type="http://schemas.openxmlformats.org/officeDocument/2006/relationships/image"/><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png" Type="http://schemas.openxmlformats.org/officeDocument/2006/relationships/image"/><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media/image33.png" Type="http://schemas.openxmlformats.org/officeDocument/2006/relationships/image"/><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jpeg" Type="http://schemas.openxmlformats.org/officeDocument/2006/relationships/image"/><Relationship Id="rId8" Target="media/image1.wmf"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wmf" Type="http://schemas.openxmlformats.org/officeDocument/2006/relationships/image"/><Relationship Id="rId85" Target="embeddings/oleObject36.bin" Type="http://schemas.openxmlformats.org/officeDocument/2006/relationships/oleObject"/><Relationship Id="rId86" Target="media/image43.wmf" Type="http://schemas.openxmlformats.org/officeDocument/2006/relationships/image"/><Relationship Id="rId87" Target="embeddings/oleObject37.bin" Type="http://schemas.openxmlformats.org/officeDocument/2006/relationships/oleObject"/><Relationship Id="rId88" Target="media/image44.png" Type="http://schemas.openxmlformats.org/officeDocument/2006/relationships/image"/><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media/image47.png" Type="http://schemas.openxmlformats.org/officeDocument/2006/relationships/image"/><Relationship Id="rId94" Target="media/image48.wmf" Type="http://schemas.openxmlformats.org/officeDocument/2006/relationships/image"/><Relationship Id="rId95" Target="embeddings/oleObject40.bin" Type="http://schemas.openxmlformats.org/officeDocument/2006/relationships/oleObject"/><Relationship Id="rId96" Target="media/image49.wmf" Type="http://schemas.openxmlformats.org/officeDocument/2006/relationships/image"/><Relationship Id="rId97" Target="embeddings/oleObject41.bin" Type="http://schemas.openxmlformats.org/officeDocument/2006/relationships/oleObject"/><Relationship Id="rId98" Target="media/image50.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2023-11-05T15:52:00Z</dcterms:created>
  <dc:creator>tailieu123.edu.vn</dc:creator>
  <dc:description>Đề kiểm tra cuối học kỳ 1 Hóa 10 Chân trời sáng tạo có đáp án-Đề 8 được soạn dưới dạng file Word và PDF gồm 5 trang. Các bạn xem và tải về ở dưới.</dc:description>
  <dcterms:modified xsi:type="dcterms:W3CDTF">2023-11-06T02:20:00Z</dcterms:modified>
  <cp:revision>1</cp:revision>
  <dc:title>Đề Kiểm Tra Cuối Học Kỳ 1 Hóa 10 Chân Trời Sáng Tạo Có Đáp Án-Đề 8</dc:title>
</cp:coreProperties>
</file>